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2"/>
        <w:spacing w:lineRule="auto" w:line="276" w:beforeAutospacing="0" w:before="280" w:afterAutospacing="0" w:after="28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Regulamin IX Biegu Niepodległości w Gminie Nieporęt</w:t>
      </w:r>
    </w:p>
    <w:p>
      <w:pPr>
        <w:pStyle w:val="Nagwek2"/>
        <w:numPr>
          <w:ilvl w:val="0"/>
          <w:numId w:val="7"/>
        </w:numPr>
        <w:spacing w:lineRule="auto" w:line="276" w:before="280" w:after="280"/>
        <w:jc w:val="center"/>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listopada 2025 roku  </w:t>
      </w:r>
    </w:p>
    <w:p>
      <w:pPr>
        <w:pStyle w:val="Nagwek2"/>
        <w:numPr>
          <w:ilvl w:val="0"/>
          <w:numId w:val="1"/>
        </w:numPr>
        <w:spacing w:lineRule="auto" w:line="276" w:beforeAutospacing="0" w:before="240" w:afterAutospacing="0" w:after="280"/>
        <w:ind w:left="284" w:hanging="284"/>
        <w:jc w:val="both"/>
        <w:rPr>
          <w:rStyle w:val="Strong"/>
          <w:rFonts w:ascii="Calibri" w:hAnsi="Calibri" w:cs="Calibri" w:asciiTheme="minorHAnsi" w:cstheme="minorHAnsi" w:hAnsiTheme="minorHAnsi"/>
          <w:b/>
          <w:b/>
          <w:sz w:val="22"/>
          <w:szCs w:val="22"/>
        </w:rPr>
      </w:pPr>
      <w:r>
        <w:rPr>
          <w:rStyle w:val="Strong"/>
          <w:rFonts w:cs="Calibri" w:ascii="Calibri" w:hAnsi="Calibri" w:asciiTheme="minorHAnsi" w:cstheme="minorHAnsi" w:hAnsiTheme="minorHAnsi"/>
          <w:b/>
          <w:sz w:val="22"/>
          <w:szCs w:val="22"/>
        </w:rPr>
        <w:t>Organizator</w:t>
      </w:r>
    </w:p>
    <w:p>
      <w:pPr>
        <w:pStyle w:val="Nagwek2"/>
        <w:spacing w:lineRule="auto" w:line="276" w:before="280" w:after="280"/>
        <w:ind w:left="284" w:right="-142" w:hanging="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b/>
          <w:sz w:val="22"/>
          <w:szCs w:val="22"/>
        </w:rPr>
        <w:t xml:space="preserve">Gmina Nieporęt (Centrum Rekreacji Nieporęt, </w:t>
      </w:r>
      <w:r>
        <w:rPr>
          <w:rStyle w:val="Strong"/>
          <w:rFonts w:cs="Calibri" w:ascii="Calibri" w:hAnsi="Calibri" w:asciiTheme="minorHAnsi" w:cstheme="minorHAnsi" w:hAnsiTheme="minorHAnsi"/>
          <w:sz w:val="22"/>
          <w:szCs w:val="22"/>
        </w:rPr>
        <w:t xml:space="preserve">ul. Wojska Polskiego 3, 05-126 Nieporęt). </w:t>
      </w:r>
    </w:p>
    <w:p>
      <w:pPr>
        <w:pStyle w:val="NormalWeb"/>
        <w:numPr>
          <w:ilvl w:val="0"/>
          <w:numId w:val="1"/>
        </w:numPr>
        <w:spacing w:lineRule="auto" w:line="276" w:beforeAutospacing="0" w:before="280" w:afterAutospacing="0" w:after="280"/>
        <w:ind w:left="284" w:hanging="284"/>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Organizator wykonawczy</w:t>
      </w:r>
    </w:p>
    <w:p>
      <w:pPr>
        <w:pStyle w:val="NormalWeb"/>
        <w:spacing w:lineRule="auto" w:line="276" w:before="280" w:after="280"/>
        <w:ind w:left="284" w:hanging="0"/>
        <w:jc w:val="both"/>
        <w:rPr>
          <w:rFonts w:ascii="Calibri Light" w:hAnsi="Calibri Light" w:cs="Calibri Light" w:asciiTheme="majorHAnsi" w:cstheme="majorHAnsi" w:hAnsiTheme="majorHAnsi"/>
          <w:sz w:val="22"/>
          <w:szCs w:val="22"/>
        </w:rPr>
      </w:pPr>
      <w:r>
        <w:rPr>
          <w:rFonts w:cs="Calibri Light" w:ascii="Calibri Light" w:hAnsi="Calibri Light" w:asciiTheme="majorHAnsi" w:cstheme="majorHAnsi" w:hAnsiTheme="majorHAnsi"/>
          <w:b/>
          <w:sz w:val="22"/>
          <w:szCs w:val="22"/>
        </w:rPr>
        <w:t>Fundacja Festiwal Biegów</w:t>
      </w:r>
      <w:r>
        <w:rPr>
          <w:rFonts w:cs="Calibri Light" w:ascii="Calibri Light" w:hAnsi="Calibri Light" w:asciiTheme="majorHAnsi" w:cstheme="majorHAnsi" w:hAnsiTheme="majorHAnsi"/>
          <w:sz w:val="22"/>
          <w:szCs w:val="22"/>
        </w:rPr>
        <w:t xml:space="preserve"> z siedzibą w Niskowej 161, kod pocztowy: 33-395 Chełmiec, KRS 0000455795 </w:t>
      </w:r>
      <w:hyperlink r:id="rId2">
        <w:r>
          <w:rPr>
            <w:rStyle w:val="Czeinternetowe"/>
            <w:rFonts w:cs="Calibri Light" w:ascii="Calibri Light" w:hAnsi="Calibri Light" w:asciiTheme="majorHAnsi" w:cstheme="majorHAnsi" w:hAnsiTheme="majorHAnsi"/>
            <w:color w:val="auto"/>
            <w:sz w:val="22"/>
            <w:szCs w:val="22"/>
          </w:rPr>
          <w:t>www.festiwalbiegow.pl</w:t>
        </w:r>
      </w:hyperlink>
      <w:r>
        <w:rPr>
          <w:rFonts w:cs="Calibri Light" w:ascii="Calibri Light" w:hAnsi="Calibri Light" w:asciiTheme="majorHAnsi" w:cstheme="majorHAnsi" w:hAnsiTheme="majorHAnsi"/>
          <w:sz w:val="22"/>
          <w:szCs w:val="22"/>
        </w:rPr>
        <w:t xml:space="preserve">  tel. 22 583-11-45</w:t>
      </w:r>
    </w:p>
    <w:p>
      <w:pPr>
        <w:pStyle w:val="NormalWeb"/>
        <w:numPr>
          <w:ilvl w:val="0"/>
          <w:numId w:val="1"/>
        </w:numPr>
        <w:spacing w:lineRule="auto" w:line="276" w:beforeAutospacing="0" w:before="240" w:afterAutospacing="0" w:after="280"/>
        <w:ind w:left="284" w:hanging="284"/>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Termin i miejsce organizacji IX Biegu Niepodległości w Gminie Nieporęt</w:t>
      </w:r>
    </w:p>
    <w:p>
      <w:pPr>
        <w:pStyle w:val="NormalWeb"/>
        <w:spacing w:lineRule="auto" w:line="276" w:before="280" w:after="280"/>
        <w:ind w:left="284" w:hanging="0"/>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sz w:val="22"/>
          <w:szCs w:val="22"/>
        </w:rPr>
        <w:t>11 listopada 2025 roku</w:t>
      </w:r>
    </w:p>
    <w:p>
      <w:pPr>
        <w:pStyle w:val="NormalWeb"/>
        <w:spacing w:lineRule="auto" w:line="276" w:before="280" w:after="280"/>
        <w:ind w:left="284"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Stanisławów Pierwszy, ul. Koncertowa (plac przed kościołem).</w:t>
      </w:r>
    </w:p>
    <w:p>
      <w:pPr>
        <w:pStyle w:val="NormalWeb"/>
        <w:numPr>
          <w:ilvl w:val="0"/>
          <w:numId w:val="1"/>
        </w:numPr>
        <w:spacing w:lineRule="auto" w:line="276" w:beforeAutospacing="0" w:before="240" w:afterAutospacing="0" w:after="280"/>
        <w:ind w:left="284" w:hanging="284"/>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Informacja dotycząca administrowania i przetwarzania danych osobowych </w:t>
      </w:r>
    </w:p>
    <w:p>
      <w:pPr>
        <w:pStyle w:val="NormalWeb"/>
        <w:spacing w:lineRule="auto" w:line="276" w:before="280" w:after="280"/>
        <w:ind w:left="284"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stanowi załącznik nr 1 do regulaminu</w:t>
      </w:r>
    </w:p>
    <w:p>
      <w:pPr>
        <w:pStyle w:val="NormalWeb"/>
        <w:numPr>
          <w:ilvl w:val="0"/>
          <w:numId w:val="1"/>
        </w:numPr>
        <w:spacing w:lineRule="auto" w:line="276" w:beforeAutospacing="0" w:before="240" w:afterAutospacing="0" w:after="280"/>
        <w:ind w:left="284" w:hanging="284"/>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Patronat </w:t>
      </w:r>
    </w:p>
    <w:p>
      <w:pPr>
        <w:pStyle w:val="NormalWeb"/>
        <w:spacing w:lineRule="auto" w:line="276" w:before="280" w:after="280"/>
        <w:ind w:left="284"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Bieg odbywa się pod patronatem Wójta Gminy Nieporęt Agnieszki Powała.</w:t>
      </w:r>
    </w:p>
    <w:p>
      <w:pPr>
        <w:pStyle w:val="NormalWeb"/>
        <w:numPr>
          <w:ilvl w:val="0"/>
          <w:numId w:val="1"/>
        </w:numPr>
        <w:spacing w:lineRule="auto" w:line="276" w:beforeAutospacing="0" w:before="240" w:afterAutospacing="0" w:after="280"/>
        <w:ind w:left="284" w:hanging="284"/>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Strona zapisów internetowych </w:t>
      </w:r>
    </w:p>
    <w:p>
      <w:pPr>
        <w:pStyle w:val="NormalWeb"/>
        <w:spacing w:lineRule="auto" w:line="276" w:before="280" w:after="280"/>
        <w:ind w:left="284" w:hanging="0"/>
        <w:jc w:val="both"/>
        <w:rPr>
          <w:rFonts w:ascii="Calibri" w:hAnsi="Calibri" w:cs="Calibri" w:asciiTheme="minorHAnsi" w:cstheme="minorHAnsi" w:hAnsiTheme="minorHAnsi"/>
          <w:b/>
          <w:b/>
          <w:sz w:val="22"/>
          <w:szCs w:val="22"/>
        </w:rPr>
      </w:pPr>
      <w:r>
        <w:rPr>
          <w:rFonts w:cs="Calibri" w:ascii="Calibri" w:hAnsi="Calibri" w:cstheme="minorHAnsi"/>
          <w:sz w:val="22"/>
          <w:szCs w:val="22"/>
        </w:rPr>
        <w:t>https://b4sportonline.pl/ix_biegu_niepodleglosci_w_gminie_nieporet/</w:t>
      </w:r>
    </w:p>
    <w:p>
      <w:pPr>
        <w:pStyle w:val="NormalWeb"/>
        <w:numPr>
          <w:ilvl w:val="0"/>
          <w:numId w:val="1"/>
        </w:numPr>
        <w:spacing w:lineRule="auto" w:line="276" w:beforeAutospacing="0" w:before="240" w:afterAutospacing="0" w:after="280"/>
        <w:ind w:left="284" w:hanging="284"/>
        <w:jc w:val="both"/>
        <w:rPr>
          <w:rFonts w:ascii="Calibri" w:hAnsi="Calibri" w:cs="Calibri" w:asciiTheme="minorHAnsi" w:cstheme="minorHAnsi" w:hAnsiTheme="minorHAnsi"/>
          <w:b/>
          <w:b/>
          <w:sz w:val="22"/>
          <w:szCs w:val="22"/>
        </w:rPr>
      </w:pPr>
      <w:r>
        <w:rPr>
          <w:rStyle w:val="Strong"/>
          <w:rFonts w:cs="Calibri" w:ascii="Calibri" w:hAnsi="Calibri" w:asciiTheme="minorHAnsi" w:cstheme="minorHAnsi" w:hAnsiTheme="minorHAnsi"/>
          <w:sz w:val="22"/>
          <w:szCs w:val="22"/>
        </w:rPr>
        <w:t>Informacje podstawowe</w:t>
      </w:r>
    </w:p>
    <w:p>
      <w:pPr>
        <w:pStyle w:val="NormalWeb"/>
        <w:numPr>
          <w:ilvl w:val="0"/>
          <w:numId w:val="2"/>
        </w:numPr>
        <w:spacing w:lineRule="auto" w:line="276" w:beforeAutospacing="0" w:before="12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Bieg ma charakter otwarty, konieczne jest jednak dokonanie rejestracji.</w:t>
      </w:r>
    </w:p>
    <w:p>
      <w:pPr>
        <w:pStyle w:val="NormalWeb"/>
        <w:numPr>
          <w:ilvl w:val="0"/>
          <w:numId w:val="2"/>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Warunkiem udziału w biegu jest:</w:t>
      </w:r>
    </w:p>
    <w:p>
      <w:pPr>
        <w:pStyle w:val="NormalWeb"/>
        <w:numPr>
          <w:ilvl w:val="1"/>
          <w:numId w:val="2"/>
        </w:numPr>
        <w:spacing w:lineRule="auto" w:line="276" w:beforeAutospacing="0" w:before="280" w:afterAutospacing="0" w:after="0"/>
        <w:ind w:left="993"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wcześniejsze zgłoszenie się do biegu poprzez formularz internetowy,</w:t>
      </w:r>
    </w:p>
    <w:p>
      <w:pPr>
        <w:pStyle w:val="NormalWeb"/>
        <w:numPr>
          <w:ilvl w:val="1"/>
          <w:numId w:val="2"/>
        </w:numPr>
        <w:spacing w:lineRule="auto" w:line="276" w:before="280" w:after="0"/>
        <w:ind w:left="993"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weryfikacja zawodnika w Biurze Zawodów (dotyczy wszystkich startujących). Podczas weryfikacji w Biurze Zawodów, zawodnicy muszą posiadać dokument tożsamości ze zdjęciem (służący do kontroli daty urodzenia i obywatelstwa), </w:t>
      </w:r>
    </w:p>
    <w:p>
      <w:pPr>
        <w:pStyle w:val="NormalWeb"/>
        <w:numPr>
          <w:ilvl w:val="1"/>
          <w:numId w:val="2"/>
        </w:numPr>
        <w:spacing w:lineRule="auto" w:line="276" w:before="280" w:after="280"/>
        <w:ind w:left="993"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złożenie przez zawodnika stosownych oświadczeń oraz zgód, które są warunkiem dopuszczenia zawodnika do biegu:</w:t>
      </w:r>
    </w:p>
    <w:p>
      <w:pPr>
        <w:pStyle w:val="NormalWeb"/>
        <w:spacing w:lineRule="auto" w:line="276" w:before="280" w:after="280"/>
        <w:ind w:left="709"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1) Oświadczenie Uczestnika IX Biegu Niepodległości w Gminie Nieporęt</w:t>
      </w:r>
      <w:r>
        <w:rPr>
          <w:rFonts w:cs="Calibri" w:ascii="Calibri" w:hAnsi="Calibri" w:asciiTheme="minorHAnsi" w:cstheme="minorHAnsi" w:hAnsiTheme="minorHAnsi"/>
          <w:sz w:val="22"/>
          <w:szCs w:val="22"/>
          <w:u w:val="single"/>
        </w:rPr>
        <w:t xml:space="preserve"> </w:t>
      </w:r>
      <w:r>
        <w:rPr>
          <w:rFonts w:cs="Calibri" w:ascii="Calibri" w:hAnsi="Calibri" w:asciiTheme="minorHAnsi" w:cstheme="minorHAnsi" w:hAnsiTheme="minorHAnsi"/>
          <w:sz w:val="22"/>
          <w:szCs w:val="22"/>
        </w:rPr>
        <w:t xml:space="preserve">- o braku przeciwwskazań zdrowotnych do udziału w wybranej przez niego imprezie biegowej. Oświadczenie zawodnika będzie znajdować się do pobrania na stronie internetowej </w:t>
      </w:r>
      <w:hyperlink r:id="rId3">
        <w:r>
          <w:rPr>
            <w:rStyle w:val="Czeinternetowe"/>
            <w:rFonts w:cs="Calibri" w:ascii="Calibri" w:hAnsi="Calibri" w:asciiTheme="minorHAnsi" w:cstheme="minorHAnsi" w:hAnsiTheme="minorHAnsi"/>
            <w:color w:val="000000"/>
            <w:sz w:val="22"/>
            <w:szCs w:val="22"/>
            <w:u w:val="none"/>
          </w:rPr>
          <w:t>zawodów</w:t>
        </w:r>
      </w:hyperlink>
      <w:r>
        <w:rPr>
          <w:rFonts w:cs="Calibri" w:ascii="Calibri" w:hAnsi="Calibri" w:asciiTheme="minorHAnsi" w:cstheme="minorHAnsi" w:hAnsiTheme="minorHAnsi"/>
          <w:sz w:val="22"/>
          <w:szCs w:val="22"/>
        </w:rPr>
        <w:t xml:space="preserve"> lub w wiadomości wysłanej na adres mailowy podany przy zapisach, najpóźniej na 3 dni przed rozpoczęciem zawodów.</w:t>
      </w:r>
    </w:p>
    <w:p>
      <w:pPr>
        <w:pStyle w:val="NormalWeb"/>
        <w:spacing w:lineRule="auto" w:line="276" w:before="280" w:after="280"/>
        <w:ind w:left="709" w:hanging="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sz w:val="22"/>
          <w:szCs w:val="22"/>
          <w:u w:val="single"/>
        </w:rPr>
        <w:t>2) Zgoda prawnego opiekuna na udział w biegu</w:t>
      </w:r>
      <w:r>
        <w:rPr>
          <w:rFonts w:cs="Calibri" w:ascii="Calibri" w:hAnsi="Calibri" w:asciiTheme="minorHAnsi" w:cstheme="minorHAnsi" w:hAnsiTheme="minorHAnsi"/>
          <w:sz w:val="22"/>
          <w:szCs w:val="22"/>
        </w:rPr>
        <w:t xml:space="preserve"> - w przypadku osób niepełnoletnich. Zgoda prawnego opiekuna na udział w biegu, będzie znajdować się do pobrania na stronie internetowej </w:t>
      </w:r>
      <w:hyperlink r:id="rId4">
        <w:r>
          <w:rPr>
            <w:rStyle w:val="Czeinternetowe"/>
            <w:rFonts w:cs="Calibri" w:ascii="Calibri" w:hAnsi="Calibri" w:asciiTheme="minorHAnsi" w:cstheme="minorHAnsi" w:hAnsiTheme="minorHAnsi"/>
            <w:color w:val="000000"/>
            <w:sz w:val="22"/>
            <w:szCs w:val="22"/>
            <w:u w:val="none"/>
          </w:rPr>
          <w:t>zawodów</w:t>
        </w:r>
      </w:hyperlink>
      <w:r>
        <w:rPr/>
        <w:t xml:space="preserve"> </w:t>
      </w:r>
      <w:r>
        <w:rPr>
          <w:rFonts w:cs="Calibri" w:ascii="Calibri" w:hAnsi="Calibri" w:asciiTheme="minorHAnsi" w:cstheme="minorHAnsi" w:hAnsiTheme="minorHAnsi"/>
          <w:sz w:val="22"/>
          <w:szCs w:val="22"/>
        </w:rPr>
        <w:t>lub w wiadomości wysłanej na adres mailowy podany przy zapisach, najpóźniej na 3 dni przed rozpoczęciem zawodów.</w:t>
      </w:r>
    </w:p>
    <w:p>
      <w:pPr>
        <w:pStyle w:val="NormalWeb"/>
        <w:numPr>
          <w:ilvl w:val="1"/>
          <w:numId w:val="2"/>
        </w:numPr>
        <w:spacing w:lineRule="auto" w:line="276" w:beforeAutospacing="0" w:before="280" w:afterAutospacing="0" w:after="0"/>
        <w:ind w:left="993" w:hanging="425"/>
        <w:jc w:val="both"/>
        <w:rPr>
          <w:rFonts w:ascii="Calibri" w:hAnsi="Calibri" w:cs="Calibri" w:asciiTheme="minorHAnsi" w:cstheme="minorHAnsi" w:hAnsiTheme="minorHAnsi"/>
        </w:rPr>
      </w:pPr>
      <w:r>
        <w:rPr>
          <w:rFonts w:cs="Calibri" w:ascii="Calibri" w:hAnsi="Calibri" w:asciiTheme="minorHAnsi" w:cstheme="minorHAnsi" w:hAnsiTheme="minorHAnsi"/>
          <w:sz w:val="22"/>
          <w:szCs w:val="22"/>
        </w:rPr>
        <w:t>osobisty odbiór numeru startowego oraz chipa najpóźniej 40 minut przed startem danego dystansu przez zarejestrowanego poprzez formularz elektroniczny zawodnika.  Odbiór pakietu przez osoby trzecie jest możliwy tylko za okazaniem pisemnego oświadczenia. W przypadku niezgłoszenia się do biura zawodów w wyznaczonym czasie numer startowy zostaje automatycznie zwolniony dla innego uczestnika z listy rezerwowej. Zawodnik, który nie odbierze numeru startowego, nie może wystartować w biegu i nie będzie klasyfikowany,</w:t>
      </w:r>
    </w:p>
    <w:p>
      <w:pPr>
        <w:pStyle w:val="NormalWeb"/>
        <w:numPr>
          <w:ilvl w:val="1"/>
          <w:numId w:val="2"/>
        </w:numPr>
        <w:spacing w:lineRule="auto" w:line="276" w:beforeAutospacing="0" w:before="280" w:afterAutospacing="0" w:after="0"/>
        <w:ind w:left="993" w:hanging="425"/>
        <w:jc w:val="both"/>
        <w:rPr>
          <w:rFonts w:ascii="Calibri" w:hAnsi="Calibri" w:cs="Calibri" w:asciiTheme="minorHAnsi" w:cstheme="minorHAnsi" w:hAnsiTheme="minorHAnsi"/>
        </w:rPr>
      </w:pPr>
      <w:r>
        <w:rPr>
          <w:rFonts w:cs="Calibri" w:ascii="Calibri" w:hAnsi="Calibri" w:asciiTheme="minorHAnsi" w:cstheme="minorHAnsi" w:hAnsiTheme="minorHAnsi"/>
          <w:sz w:val="22"/>
          <w:szCs w:val="22"/>
        </w:rPr>
        <w:t>udzielenie Organizatorowi i Organizatorowi wykonawczemu</w:t>
      </w:r>
      <w:r>
        <w:rPr>
          <w:rFonts w:cs="Calibri" w:ascii="Calibri" w:hAnsi="Calibri" w:asciiTheme="minorHAnsi" w:cstheme="minorHAnsi" w:hAnsiTheme="minorHAnsi"/>
          <w:color w:val="000000"/>
          <w:sz w:val="22"/>
          <w:szCs w:val="22"/>
        </w:rPr>
        <w:t xml:space="preserve"> bezpłatnej i bezterminowej zgody na publikację wizerunku Uczestnika utrwalonego w czasie Zawodów, jego imienia i nazwiska oraz ewentualnie wypowiedzi udzielanych podczas Zawodów w relacjach z Zawodów, zamieszczanych w mediach oraz materiałach promocyjnych Organizatora, Organizatora  wykonawczego, Partnera i innych podmiotów zaangażowanych w organizację Zawodów, na różnych polach przekazu i w różnej formie, w tym w telewizji, radiu, gazetach, magazynach, na stronach internetowych i na wystawach,</w:t>
      </w:r>
    </w:p>
    <w:p>
      <w:pPr>
        <w:pStyle w:val="ListParagraph"/>
        <w:numPr>
          <w:ilvl w:val="1"/>
          <w:numId w:val="2"/>
        </w:numPr>
        <w:spacing w:lineRule="auto" w:line="276"/>
        <w:ind w:left="993" w:hanging="4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udzielenie Organizatorowi wykonawczemu zgody na przetwarzanie swoich danych osobowych zgodnie z art. 6 ust. 1 lit a w związku z art. 7 Rozporządzenia Parlamentu Europejskiego i Rady (UE) 2016/679 w sprawie ochrony osób fizycznych w związku z przetwarzaniem danych osobowych i w sprawie swobodnego przepływu takich danych oraz uchylenia dyrektywy 95/46/WE do celów organizacji Zawodów.",</w:t>
      </w:r>
    </w:p>
    <w:p>
      <w:pPr>
        <w:pStyle w:val="ListParagraph"/>
        <w:numPr>
          <w:ilvl w:val="1"/>
          <w:numId w:val="2"/>
        </w:numPr>
        <w:spacing w:lineRule="auto" w:line="276"/>
        <w:ind w:left="993" w:hanging="4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osoba, której dane będą przetwarzane za jej zgodą lub zgodą jej opiekuna, ma prawo w dowolnym momencie wycofać udzieloną zgodę na przetwarzanie danych, z zastrzeżeniem, że wycofanie zgody nie wpływa na zgodność z prawem przetwarzania, którego dokonano na podstawie zgody przed jej wycofaniem,</w:t>
      </w:r>
    </w:p>
    <w:p>
      <w:pPr>
        <w:pStyle w:val="ListParagraph"/>
        <w:numPr>
          <w:ilvl w:val="1"/>
          <w:numId w:val="2"/>
        </w:numPr>
        <w:spacing w:lineRule="auto" w:line="276"/>
        <w:ind w:left="993" w:hanging="425"/>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color w:val="000000"/>
          <w:sz w:val="22"/>
          <w:szCs w:val="22"/>
        </w:rPr>
        <w:t>uczestnik biegu wyraża zgodę na udostępnienie danych osobowych Organizatorowi Wykonawczemu i w związku z tym przyjmuje do wiadomości, że administratorem danych osobowych udostępnionych będzie Gmina Nieporęt reprezentowana przez Wójta</w:t>
      </w:r>
      <w:r>
        <w:rPr>
          <w:rFonts w:cs="Calibri" w:ascii="Calibri" w:hAnsi="Calibri" w:asciiTheme="minorHAnsi" w:cstheme="minorHAnsi" w:hAnsiTheme="minorHAnsi"/>
          <w:sz w:val="22"/>
          <w:szCs w:val="22"/>
        </w:rPr>
        <w:t xml:space="preserve"> Gminy Nieporęt, Plac Wolności 1 ; 05-126 Nieporęt oraz że pełny tekst klauzuli informacyjnej administratora (Gminy Nieporęt) znajduje się na jego stronie internetowej </w:t>
      </w:r>
      <w:hyperlink r:id="rId5">
        <w:r>
          <w:rPr>
            <w:rStyle w:val="Czeinternetowe"/>
            <w:rFonts w:cs="Calibri" w:ascii="Calibri" w:hAnsi="Calibri" w:asciiTheme="minorHAnsi" w:cstheme="minorHAnsi" w:hAnsiTheme="minorHAnsi"/>
            <w:sz w:val="22"/>
            <w:szCs w:val="22"/>
          </w:rPr>
          <w:t>https://www.nieporet.pl/klauzula-informacyjna-o-przetwarzaniu-danych-osobowych/</w:t>
        </w:r>
      </w:hyperlink>
      <w:r>
        <w:rPr>
          <w:rFonts w:cs="Calibri" w:ascii="Calibri" w:hAnsi="Calibri" w:asciiTheme="minorHAnsi" w:cstheme="minorHAnsi" w:hAnsiTheme="minorHAnsi"/>
          <w:sz w:val="22"/>
          <w:szCs w:val="22"/>
        </w:rPr>
        <w:t>.</w:t>
      </w:r>
    </w:p>
    <w:p>
      <w:pPr>
        <w:pStyle w:val="NormalWeb"/>
        <w:numPr>
          <w:ilvl w:val="0"/>
          <w:numId w:val="2"/>
        </w:numPr>
        <w:spacing w:lineRule="auto" w:line="276" w:beforeAutospacing="0" w:before="120" w:afterAutospacing="0" w:after="0"/>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Uczestnikom IX Biegu Niepodległości w Gminie Nieporęt zabrania się:</w:t>
      </w:r>
    </w:p>
    <w:p>
      <w:pPr>
        <w:pStyle w:val="NormalWeb"/>
        <w:numPr>
          <w:ilvl w:val="1"/>
          <w:numId w:val="2"/>
        </w:numPr>
        <w:spacing w:lineRule="auto" w:line="276" w:beforeAutospacing="0" w:before="280" w:afterAutospacing="0" w:after="0"/>
        <w:ind w:left="709" w:hanging="283"/>
        <w:jc w:val="both"/>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sz w:val="22"/>
          <w:szCs w:val="22"/>
        </w:rPr>
        <w:t>udziału i startu w Biegu będąc pod wpływem alkoholu bądź innych środków odurzających, jak również spożywania ich podczas biegu,</w:t>
      </w:r>
    </w:p>
    <w:p>
      <w:pPr>
        <w:pStyle w:val="NormalWeb"/>
        <w:numPr>
          <w:ilvl w:val="1"/>
          <w:numId w:val="2"/>
        </w:numPr>
        <w:spacing w:lineRule="auto" w:line="276" w:beforeAutospacing="0" w:before="280" w:afterAutospacing="0" w:after="0"/>
        <w:ind w:left="709" w:hanging="283"/>
        <w:jc w:val="both"/>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sz w:val="22"/>
          <w:szCs w:val="22"/>
        </w:rPr>
        <w:t>zmiany dokonanego wyboru biegu po 6 listopada 2025, chyba że będą wolne miejsca  w innych biegach,</w:t>
      </w:r>
    </w:p>
    <w:p>
      <w:pPr>
        <w:pStyle w:val="NormalWeb"/>
        <w:numPr>
          <w:ilvl w:val="1"/>
          <w:numId w:val="2"/>
        </w:numPr>
        <w:spacing w:lineRule="auto" w:line="276" w:beforeAutospacing="0" w:before="280" w:afterAutospacing="0" w:after="0"/>
        <w:ind w:left="709" w:hanging="283"/>
        <w:jc w:val="both"/>
        <w:rPr>
          <w:rFonts w:ascii="Calibri" w:hAnsi="Calibri" w:cs="Calibri" w:asciiTheme="minorHAnsi" w:cstheme="minorHAnsi" w:hAnsiTheme="minorHAnsi"/>
          <w:color w:val="000000" w:themeColor="text1"/>
        </w:rPr>
      </w:pPr>
      <w:r>
        <w:rPr>
          <w:rFonts w:cs="Calibri" w:ascii="Calibri" w:hAnsi="Calibri" w:asciiTheme="minorHAnsi" w:cstheme="minorHAnsi" w:hAnsiTheme="minorHAnsi"/>
          <w:color w:val="000000" w:themeColor="text1"/>
          <w:sz w:val="22"/>
          <w:szCs w:val="22"/>
        </w:rPr>
        <w:t xml:space="preserve">zmiany danych osobowych właściciela pakietu (tzw. przepisanie </w:t>
      </w:r>
      <w:r>
        <w:rPr>
          <w:rFonts w:cs="Calibri" w:ascii="Calibri" w:hAnsi="Calibri" w:asciiTheme="minorHAnsi" w:cstheme="minorHAnsi" w:hAnsiTheme="minorHAnsi"/>
          <w:sz w:val="22"/>
          <w:szCs w:val="22"/>
        </w:rPr>
        <w:t xml:space="preserve">pakietu) po 6 listopada 2025 </w:t>
      </w:r>
      <w:r>
        <w:rPr>
          <w:rFonts w:cs="Calibri" w:ascii="Calibri" w:hAnsi="Calibri" w:asciiTheme="minorHAnsi" w:cstheme="minorHAnsi" w:hAnsiTheme="minorHAnsi"/>
          <w:color w:val="000000" w:themeColor="text1"/>
          <w:sz w:val="22"/>
          <w:szCs w:val="22"/>
        </w:rPr>
        <w:t>roku,</w:t>
      </w:r>
    </w:p>
    <w:p>
      <w:pPr>
        <w:pStyle w:val="NormalWeb"/>
        <w:numPr>
          <w:ilvl w:val="0"/>
          <w:numId w:val="2"/>
        </w:numPr>
        <w:spacing w:lineRule="auto" w:line="276" w:beforeAutospacing="0" w:before="120" w:afterAutospacing="0" w:after="0"/>
        <w:ind w:left="284" w:hanging="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Każdy uczestnik IX Biegu Niepodległości w Gminie Nieporęt ma obowiązek przestrzegać postanowień niniejszego Regulaminu.</w:t>
      </w:r>
    </w:p>
    <w:p>
      <w:pPr>
        <w:pStyle w:val="NormalWeb"/>
        <w:numPr>
          <w:ilvl w:val="0"/>
          <w:numId w:val="2"/>
        </w:numPr>
        <w:spacing w:lineRule="auto" w:line="276" w:beforeAutospacing="0" w:before="120" w:afterAutospacing="0" w:after="0"/>
        <w:ind w:left="284" w:hanging="284"/>
        <w:jc w:val="both"/>
        <w:rPr>
          <w:rFonts w:ascii="Calibri" w:hAnsi="Calibri" w:cs="Calibri" w:asciiTheme="minorHAnsi" w:cstheme="minorHAnsi" w:hAnsiTheme="minorHAnsi"/>
          <w:sz w:val="22"/>
          <w:szCs w:val="22"/>
        </w:rPr>
      </w:pPr>
      <w:r>
        <w:rPr>
          <w:rFonts w:cs="Calibri" w:cstheme="minorHAnsi" w:ascii="Calibri" w:hAnsi="Calibri"/>
          <w:sz w:val="22"/>
          <w:szCs w:val="22"/>
        </w:rPr>
        <w:t xml:space="preserve">Uczestnicy biegu mogą skorzystać z nieodpłatnego parkingu </w:t>
      </w:r>
      <w:r>
        <w:rPr>
          <w:rFonts w:eastAsia="Times New Roman" w:cs="Calibri" w:cstheme="minorHAnsi" w:ascii="Calibri" w:hAnsi="Calibri"/>
          <w:color w:val="000000"/>
          <w:kern w:val="0"/>
          <w:sz w:val="22"/>
          <w:szCs w:val="22"/>
          <w:lang w:val="pl-PL" w:eastAsia="pl-PL" w:bidi="ar-SA"/>
        </w:rPr>
        <w:t>wskazanego przez Organizatora.</w:t>
      </w:r>
    </w:p>
    <w:p>
      <w:pPr>
        <w:pStyle w:val="ListParagraph"/>
        <w:numPr>
          <w:ilvl w:val="0"/>
          <w:numId w:val="2"/>
        </w:numPr>
        <w:spacing w:lineRule="auto" w:line="276" w:before="240" w:after="360"/>
        <w:ind w:left="284" w:hanging="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Wybór dystansu jest obligatoryjny, nie ma możliwości zmiany dystansu w trakcie biegu.</w:t>
      </w:r>
    </w:p>
    <w:p>
      <w:pPr>
        <w:pStyle w:val="ListParagraph"/>
        <w:numPr>
          <w:ilvl w:val="0"/>
          <w:numId w:val="2"/>
        </w:numPr>
        <w:spacing w:lineRule="auto" w:line="276" w:before="240" w:after="0"/>
        <w:ind w:left="284" w:hanging="284"/>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Obowiązują następujące limity liczby uczestników:</w:t>
      </w:r>
    </w:p>
    <w:p>
      <w:pPr>
        <w:pStyle w:val="ListParagraph"/>
        <w:numPr>
          <w:ilvl w:val="1"/>
          <w:numId w:val="2"/>
        </w:numPr>
        <w:spacing w:lineRule="auto" w:line="276" w:before="240" w:after="0"/>
        <w:ind w:left="567" w:hanging="283"/>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Biegi dla dzieci (400 m i 800 m) – łącznie 140 osób,</w:t>
      </w:r>
    </w:p>
    <w:p>
      <w:pPr>
        <w:pStyle w:val="ListParagraph"/>
        <w:numPr>
          <w:ilvl w:val="1"/>
          <w:numId w:val="2"/>
        </w:numPr>
        <w:spacing w:lineRule="auto" w:line="276" w:before="240" w:after="0"/>
        <w:ind w:left="567" w:hanging="283"/>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Bieg na ok. 5,6 km dla osób </w:t>
      </w:r>
      <w:r>
        <w:rPr>
          <w:rFonts w:eastAsia="Times New Roman" w:cs="Calibri" w:ascii="Calibri" w:hAnsi="Calibri" w:asciiTheme="minorHAnsi" w:cstheme="minorHAnsi" w:hAnsiTheme="minorHAnsi"/>
          <w:color w:val="auto"/>
          <w:kern w:val="0"/>
          <w:sz w:val="22"/>
          <w:szCs w:val="22"/>
          <w:lang w:val="pl-PL" w:eastAsia="pl-PL" w:bidi="ar-SA"/>
        </w:rPr>
        <w:t>z niepełnosprawnościami</w:t>
      </w:r>
      <w:r>
        <w:rPr>
          <w:rFonts w:cs="Calibri" w:ascii="Calibri" w:hAnsi="Calibri" w:asciiTheme="minorHAnsi" w:cstheme="minorHAnsi" w:hAnsiTheme="minorHAnsi"/>
          <w:sz w:val="22"/>
          <w:szCs w:val="22"/>
        </w:rPr>
        <w:t xml:space="preserve">, Nordic Walking – 30 osób. </w:t>
      </w:r>
    </w:p>
    <w:p>
      <w:pPr>
        <w:pStyle w:val="ListParagraph"/>
        <w:numPr>
          <w:ilvl w:val="1"/>
          <w:numId w:val="2"/>
        </w:numPr>
        <w:spacing w:lineRule="auto" w:line="276" w:before="240" w:after="0"/>
        <w:ind w:left="567" w:hanging="283"/>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Biegi dla młodzieży i dorosłych: na ok. 5,6 km w tym: bieg dla osób </w:t>
      </w:r>
      <w:r>
        <w:rPr>
          <w:rFonts w:cs="Calibri" w:ascii="Calibri" w:hAnsi="Calibri" w:asciiTheme="minorHAnsi" w:cstheme="minorHAnsi" w:hAnsiTheme="minorHAnsi"/>
          <w:sz w:val="22"/>
          <w:szCs w:val="22"/>
        </w:rPr>
        <w:t>z niepełnosprawnościami</w:t>
      </w:r>
      <w:r>
        <w:rPr>
          <w:rFonts w:cs="Calibri" w:ascii="Calibri" w:hAnsi="Calibri" w:asciiTheme="minorHAnsi" w:cstheme="minorHAnsi" w:hAnsiTheme="minorHAnsi"/>
          <w:sz w:val="22"/>
          <w:szCs w:val="22"/>
        </w:rPr>
        <w:t>, Nordic Walking oraz bieg główny 10 km - łącznie 230 osób (Trasa 10 km posiada atest PZLA.)</w:t>
      </w:r>
    </w:p>
    <w:p>
      <w:pPr>
        <w:pStyle w:val="NormalWeb"/>
        <w:numPr>
          <w:ilvl w:val="0"/>
          <w:numId w:val="2"/>
        </w:numPr>
        <w:spacing w:lineRule="auto" w:line="276" w:beforeAutospacing="0" w:before="120" w:afterAutospacing="0" w:after="280"/>
        <w:ind w:left="284" w:hanging="284"/>
        <w:jc w:val="both"/>
        <w:rPr>
          <w:rStyle w:val="Strong"/>
          <w:rFonts w:ascii="Calibri" w:hAnsi="Calibri" w:cs="Calibri" w:asciiTheme="minorHAnsi" w:cstheme="minorHAnsi" w:hAnsiTheme="minorHAnsi"/>
          <w:b w:val="false"/>
          <w:b w:val="false"/>
          <w:bCs w:val="false"/>
          <w:sz w:val="22"/>
          <w:szCs w:val="22"/>
        </w:rPr>
      </w:pPr>
      <w:r>
        <w:rPr>
          <w:rStyle w:val="Strong"/>
          <w:rFonts w:cs="Calibri" w:ascii="Calibri" w:hAnsi="Calibri" w:asciiTheme="minorHAnsi" w:cstheme="minorHAnsi" w:hAnsiTheme="minorHAnsi"/>
          <w:b w:val="false"/>
          <w:sz w:val="22"/>
          <w:szCs w:val="22"/>
        </w:rPr>
        <w:t xml:space="preserve">Zapisy online trwają do 6 listopada 2025 roku, lub do wyczerpania limitów na dany bieg. </w:t>
      </w:r>
    </w:p>
    <w:p>
      <w:pPr>
        <w:pStyle w:val="NormalWeb"/>
        <w:spacing w:lineRule="auto" w:line="276" w:beforeAutospacing="0" w:before="240" w:afterAutospacing="0" w:after="280"/>
        <w:rPr>
          <w:rFonts w:ascii="Calibri" w:hAnsi="Calibri" w:cs="Calibri" w:asciiTheme="minorHAnsi" w:cstheme="minorHAnsi" w:hAnsiTheme="minorHAnsi"/>
          <w:b w:val="false"/>
          <w:b w:val="false"/>
          <w:bCs w:val="false"/>
          <w:sz w:val="22"/>
          <w:szCs w:val="22"/>
        </w:rPr>
      </w:pPr>
      <w:r>
        <w:rPr>
          <w:rStyle w:val="Strong"/>
          <w:rFonts w:cs="Calibri" w:ascii="Calibri" w:hAnsi="Calibri" w:asciiTheme="minorHAnsi" w:cstheme="minorHAnsi" w:hAnsiTheme="minorHAnsi"/>
          <w:b w:val="false"/>
          <w:sz w:val="22"/>
          <w:szCs w:val="22"/>
        </w:rPr>
        <w:t>Biuro zawodów znajdować się będzie w dniu zawodów, w Stanisławowie Pierwszym przy ul. Koncertowej (plac przed kościołem)</w:t>
      </w:r>
      <w:r>
        <w:rPr>
          <w:rStyle w:val="Strong"/>
          <w:rFonts w:cs="Calibri" w:ascii="Calibri" w:hAnsi="Calibri" w:asciiTheme="minorHAnsi" w:cstheme="minorHAnsi" w:hAnsiTheme="minorHAnsi"/>
          <w:sz w:val="22"/>
          <w:szCs w:val="22"/>
        </w:rPr>
        <w:t xml:space="preserve"> </w:t>
      </w:r>
      <w:r>
        <w:rPr>
          <w:rStyle w:val="Strong"/>
          <w:rFonts w:cs="Calibri" w:ascii="Calibri" w:hAnsi="Calibri" w:asciiTheme="minorHAnsi" w:cstheme="minorHAnsi" w:hAnsiTheme="minorHAnsi"/>
          <w:b w:val="false"/>
          <w:sz w:val="22"/>
          <w:szCs w:val="22"/>
        </w:rPr>
        <w:t>i będzie czynne (11 listopada 2025 roku) w godz. 8:00 – 10:50. Prosimy o odbieranie pakietów dla danego dystansu we wskazanych przedziałach czasowych.</w:t>
        <w:br/>
        <w:t>1.</w:t>
        <w:tab/>
        <w:t>Dystans 400 m dla dzieci Odbiór pakietów: dziewczynki 8:00-9:10; chłopcy 8:00-9:20;</w:t>
        <w:br/>
        <w:t>2.</w:t>
        <w:tab/>
        <w:t>Dystans 800 m dla dzieci Odbiór pakietów: dziewczynki godzina 8:00-9:35; chłopcy 8:00-9.45;</w:t>
        <w:br/>
        <w:t>3.</w:t>
        <w:tab/>
      </w:r>
      <w:r>
        <w:rPr>
          <w:rStyle w:val="Strong"/>
          <w:rFonts w:cs="Calibri" w:ascii="Calibri" w:hAnsi="Calibri" w:asciiTheme="minorHAnsi" w:cstheme="minorHAnsi" w:hAnsiTheme="minorHAnsi"/>
          <w:b w:val="false"/>
          <w:bCs w:val="false"/>
          <w:sz w:val="22"/>
          <w:szCs w:val="22"/>
        </w:rPr>
        <w:t>BIEG GŁÓWNY na 10 km - atest PZLA: Odbiór pakietów: w godz. 8:00-10:40.</w:t>
        <w:br/>
        <w:t>4.</w:t>
        <w:tab/>
        <w:t xml:space="preserve">Nordic Walking na ok. 5,6 km oraz Bieg na ok. 5,6 km dla osób z niepełnosprawnościami Odbiór pakietów: w godz. 8:00-10:45. </w:t>
        <w:br/>
        <w:t>5.           BIEG na ok. 5,6 km. Odbiór pakietów: w godz. 8:00-11:00.</w:t>
      </w:r>
    </w:p>
    <w:p>
      <w:pPr>
        <w:pStyle w:val="NormalWeb"/>
        <w:numPr>
          <w:ilvl w:val="0"/>
          <w:numId w:val="1"/>
        </w:numPr>
        <w:spacing w:lineRule="auto" w:line="276" w:beforeAutospacing="0" w:before="240" w:afterAutospacing="0" w:after="280"/>
        <w:jc w:val="both"/>
        <w:rPr>
          <w:rStyle w:val="Strong"/>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Trasy biegów i biuro zawodów</w:t>
      </w:r>
    </w:p>
    <w:p>
      <w:pPr>
        <w:pStyle w:val="NormalWeb"/>
        <w:spacing w:lineRule="auto" w:line="276" w:beforeAutospacing="0" w:before="240" w:afterAutospacing="0" w:after="280"/>
        <w:jc w:val="both"/>
        <w:rPr>
          <w:rStyle w:val="Strong"/>
          <w:rFonts w:ascii="Calibri" w:hAnsi="Calibri" w:cs="Calibri" w:asciiTheme="minorHAnsi" w:cstheme="minorHAnsi" w:hAnsiTheme="minorHAnsi"/>
          <w:i/>
          <w:i/>
          <w:color w:val="FF0000"/>
          <w:sz w:val="22"/>
          <w:szCs w:val="22"/>
          <w:u w:val="single"/>
        </w:rPr>
      </w:pPr>
      <w:r>
        <w:rPr>
          <w:rStyle w:val="Strong"/>
          <w:rFonts w:cs="Calibri" w:ascii="Calibri" w:hAnsi="Calibri" w:asciiTheme="minorHAnsi" w:cstheme="minorHAnsi" w:hAnsiTheme="minorHAnsi"/>
          <w:i/>
          <w:color w:val="FF0000"/>
          <w:sz w:val="22"/>
          <w:szCs w:val="22"/>
          <w:u w:val="single"/>
        </w:rPr>
        <w:t>BIEGI DLA DZIECI</w:t>
      </w:r>
    </w:p>
    <w:p>
      <w:pPr>
        <w:pStyle w:val="NormalWeb"/>
        <w:spacing w:lineRule="auto" w:line="276" w:beforeAutospacing="0" w:before="240" w:afterAutospacing="0" w:after="280"/>
        <w:jc w:val="both"/>
        <w:rPr>
          <w:rStyle w:val="Strong"/>
          <w:rFonts w:ascii="Calibri" w:hAnsi="Calibri" w:cs="Calibri" w:asciiTheme="minorHAnsi" w:cstheme="minorHAnsi" w:hAnsiTheme="minorHAnsi"/>
          <w:i/>
          <w:i/>
          <w:sz w:val="22"/>
          <w:szCs w:val="22"/>
          <w:u w:val="single"/>
        </w:rPr>
      </w:pPr>
      <w:r>
        <w:rPr>
          <w:rStyle w:val="Strong"/>
          <w:rFonts w:cs="Calibri" w:ascii="Calibri" w:hAnsi="Calibri" w:asciiTheme="minorHAnsi" w:cstheme="minorHAnsi" w:hAnsiTheme="minorHAnsi"/>
          <w:i/>
          <w:sz w:val="22"/>
          <w:szCs w:val="22"/>
          <w:u w:val="single"/>
        </w:rPr>
        <w:t>Biegi w formule rekreacyjno-zabawowej z pomiarem czasu</w:t>
      </w:r>
    </w:p>
    <w:p>
      <w:pPr>
        <w:pStyle w:val="NormalWeb"/>
        <w:numPr>
          <w:ilvl w:val="0"/>
          <w:numId w:val="3"/>
        </w:numPr>
        <w:spacing w:lineRule="auto" w:line="276" w:beforeAutospacing="0" w:before="240" w:afterAutospacing="0" w:after="280"/>
        <w:jc w:val="both"/>
        <w:rPr>
          <w:rFonts w:ascii="Calibri" w:hAnsi="Calibri" w:cs="Calibri" w:asciiTheme="minorHAnsi" w:cstheme="minorHAnsi" w:hAnsiTheme="minorHAnsi"/>
          <w:color w:val="FF0000"/>
          <w:sz w:val="22"/>
          <w:szCs w:val="22"/>
        </w:rPr>
      </w:pPr>
      <w:bookmarkStart w:id="0" w:name="_Hlk210895275"/>
      <w:r>
        <w:rPr>
          <w:rStyle w:val="Strong"/>
          <w:rFonts w:cs="Calibri" w:ascii="Calibri" w:hAnsi="Calibri" w:asciiTheme="minorHAnsi" w:cstheme="minorHAnsi" w:hAnsiTheme="minorHAnsi"/>
          <w:color w:val="FF0000"/>
          <w:sz w:val="22"/>
          <w:szCs w:val="22"/>
        </w:rPr>
        <w:t>Dystans 400 m dla dzieci</w:t>
      </w:r>
      <w:bookmarkEnd w:id="0"/>
      <w:r>
        <w:rPr>
          <w:rStyle w:val="Strong"/>
          <w:rFonts w:cs="Calibri" w:ascii="Calibri" w:hAnsi="Calibri" w:asciiTheme="minorHAnsi" w:cstheme="minorHAnsi" w:hAnsiTheme="minorHAnsi"/>
          <w:color w:val="FF0000"/>
          <w:sz w:val="22"/>
          <w:szCs w:val="22"/>
        </w:rPr>
        <w:t xml:space="preserve"> (roczniki 2017</w:t>
      </w:r>
      <w:r>
        <w:rPr>
          <w:rFonts w:cs="Calibri" w:ascii="Calibri" w:hAnsi="Calibri" w:asciiTheme="minorHAnsi" w:cstheme="minorHAnsi" w:hAnsiTheme="minorHAnsi"/>
          <w:b/>
          <w:color w:val="FF0000"/>
          <w:sz w:val="22"/>
          <w:szCs w:val="22"/>
        </w:rPr>
        <w:t>–</w:t>
      </w:r>
      <w:r>
        <w:rPr>
          <w:rStyle w:val="Strong"/>
          <w:rFonts w:cs="Calibri" w:ascii="Calibri" w:hAnsi="Calibri" w:asciiTheme="minorHAnsi" w:cstheme="minorHAnsi" w:hAnsiTheme="minorHAnsi"/>
          <w:color w:val="FF0000"/>
          <w:sz w:val="22"/>
          <w:szCs w:val="22"/>
        </w:rPr>
        <w:t>2020) – 8,7,6,5 lat</w:t>
      </w:r>
    </w:p>
    <w:p>
      <w:pPr>
        <w:pStyle w:val="NormalWeb"/>
        <w:spacing w:lineRule="auto" w:line="276" w:before="280" w:after="280"/>
        <w:jc w:val="both"/>
        <w:rPr>
          <w:rStyle w:val="Strong"/>
          <w:rFonts w:ascii="Calibri" w:hAnsi="Calibri" w:cs="Calibri" w:asciiTheme="minorHAnsi" w:cstheme="minorHAnsi" w:hAnsiTheme="minorHAnsi"/>
          <w:b w:val="false"/>
          <w:b w:val="false"/>
          <w:sz w:val="22"/>
          <w:szCs w:val="22"/>
        </w:rPr>
      </w:pPr>
      <w:r>
        <w:rPr>
          <w:rStyle w:val="Strong"/>
          <w:rFonts w:cs="Calibri" w:ascii="Calibri" w:hAnsi="Calibri" w:asciiTheme="minorHAnsi" w:cstheme="minorHAnsi" w:hAnsiTheme="minorHAnsi"/>
          <w:b w:val="false"/>
          <w:sz w:val="22"/>
          <w:szCs w:val="22"/>
          <w:u w:val="single"/>
        </w:rPr>
        <w:t>Zbiórka:</w:t>
      </w:r>
      <w:r>
        <w:rPr>
          <w:rStyle w:val="Strong"/>
          <w:rFonts w:cs="Calibri" w:ascii="Calibri" w:hAnsi="Calibri" w:asciiTheme="minorHAnsi" w:cstheme="minorHAnsi" w:hAnsiTheme="minorHAnsi"/>
          <w:b w:val="false"/>
          <w:sz w:val="22"/>
          <w:szCs w:val="22"/>
        </w:rPr>
        <w:t xml:space="preserve"> przy bramie startowej 9:40 </w:t>
      </w:r>
    </w:p>
    <w:p>
      <w:pPr>
        <w:pStyle w:val="NormalWeb"/>
        <w:spacing w:lineRule="auto" w:line="276" w:before="280" w:after="280"/>
        <w:jc w:val="both"/>
        <w:rPr>
          <w:rStyle w:val="Strong"/>
          <w:rFonts w:ascii="Calibri" w:hAnsi="Calibri" w:cs="Calibri" w:asciiTheme="minorHAnsi" w:cstheme="minorHAnsi" w:hAnsiTheme="minorHAnsi"/>
          <w:b w:val="false"/>
          <w:b w:val="false"/>
          <w:sz w:val="22"/>
          <w:szCs w:val="22"/>
          <w:highlight w:val="yellow"/>
        </w:rPr>
      </w:pPr>
      <w:r>
        <w:rPr>
          <w:rStyle w:val="Strong"/>
          <w:rFonts w:cs="Calibri" w:ascii="Calibri" w:hAnsi="Calibri" w:asciiTheme="minorHAnsi" w:cstheme="minorHAnsi" w:hAnsiTheme="minorHAnsi"/>
          <w:bCs w:val="false"/>
          <w:sz w:val="22"/>
          <w:szCs w:val="22"/>
          <w:u w:val="single"/>
        </w:rPr>
        <w:t>Start w dwóch turach:</w:t>
      </w:r>
      <w:r>
        <w:rPr>
          <w:rStyle w:val="Strong"/>
          <w:rFonts w:cs="Calibri" w:ascii="Calibri" w:hAnsi="Calibri" w:asciiTheme="minorHAnsi" w:cstheme="minorHAnsi" w:hAnsiTheme="minorHAnsi"/>
          <w:b w:val="false"/>
          <w:sz w:val="22"/>
          <w:szCs w:val="22"/>
        </w:rPr>
        <w:t xml:space="preserve"> </w:t>
      </w:r>
      <w:r>
        <w:rPr>
          <w:rStyle w:val="Strong"/>
          <w:rFonts w:cs="Calibri" w:ascii="Calibri" w:hAnsi="Calibri" w:asciiTheme="minorHAnsi" w:cstheme="minorHAnsi" w:hAnsiTheme="minorHAnsi"/>
          <w:sz w:val="22"/>
          <w:szCs w:val="22"/>
        </w:rPr>
        <w:t>dziewczynki godzina 9:50,</w:t>
      </w:r>
    </w:p>
    <w:p>
      <w:pPr>
        <w:pStyle w:val="NormalWeb"/>
        <w:spacing w:lineRule="auto" w:line="276" w:before="280" w:after="280"/>
        <w:jc w:val="both"/>
        <w:rPr>
          <w:rStyle w:val="Strong"/>
          <w:rFonts w:ascii="Calibri" w:hAnsi="Calibri" w:cs="Calibri" w:asciiTheme="minorHAnsi" w:cstheme="minorHAnsi" w:hAnsiTheme="minorHAnsi"/>
          <w:b w:val="false"/>
          <w:b w:val="false"/>
          <w:sz w:val="22"/>
          <w:szCs w:val="22"/>
        </w:rPr>
      </w:pPr>
      <w:r>
        <w:rPr>
          <w:rStyle w:val="Strong"/>
          <w:rFonts w:cs="Calibri" w:ascii="Calibri" w:hAnsi="Calibri" w:asciiTheme="minorHAnsi" w:cstheme="minorHAnsi" w:hAnsiTheme="minorHAnsi"/>
          <w:sz w:val="22"/>
          <w:szCs w:val="22"/>
        </w:rPr>
        <w:t xml:space="preserve">                                          </w:t>
      </w:r>
      <w:r>
        <w:rPr>
          <w:rStyle w:val="Strong"/>
          <w:rFonts w:cs="Calibri" w:ascii="Calibri" w:hAnsi="Calibri" w:asciiTheme="minorHAnsi" w:cstheme="minorHAnsi" w:hAnsiTheme="minorHAnsi"/>
          <w:sz w:val="22"/>
          <w:szCs w:val="22"/>
        </w:rPr>
        <w:t>chłopcy godzina 10:00.</w:t>
      </w:r>
    </w:p>
    <w:p>
      <w:pPr>
        <w:pStyle w:val="NormalWeb"/>
        <w:spacing w:lineRule="auto" w:line="276" w:before="280" w:after="280"/>
        <w:jc w:val="both"/>
        <w:rPr>
          <w:rStyle w:val="Strong"/>
          <w:rFonts w:ascii="Calibri" w:hAnsi="Calibri" w:cs="Calibri" w:asciiTheme="minorHAnsi" w:cstheme="minorHAnsi" w:hAnsiTheme="minorHAnsi"/>
          <w:b w:val="false"/>
          <w:b w:val="false"/>
          <w:sz w:val="22"/>
          <w:szCs w:val="22"/>
        </w:rPr>
      </w:pPr>
      <w:r>
        <w:rPr>
          <w:rStyle w:val="Strong"/>
          <w:rFonts w:cs="Calibri" w:ascii="Calibri" w:hAnsi="Calibri" w:asciiTheme="minorHAnsi" w:cstheme="minorHAnsi" w:hAnsiTheme="minorHAnsi"/>
          <w:b w:val="false"/>
          <w:sz w:val="22"/>
          <w:szCs w:val="22"/>
          <w:u w:val="single"/>
        </w:rPr>
        <w:t>Trasa:</w:t>
      </w:r>
      <w:r>
        <w:rPr>
          <w:rStyle w:val="Strong"/>
          <w:rFonts w:cs="Calibri" w:ascii="Calibri" w:hAnsi="Calibri" w:asciiTheme="minorHAnsi" w:cstheme="minorHAnsi" w:hAnsiTheme="minorHAnsi"/>
          <w:b w:val="false"/>
          <w:sz w:val="22"/>
          <w:szCs w:val="22"/>
        </w:rPr>
        <w:t xml:space="preserve"> nawierzchnia asfaltowa, zróżnicowana konfiguracja.</w:t>
      </w:r>
    </w:p>
    <w:p>
      <w:pPr>
        <w:pStyle w:val="NormalWeb"/>
        <w:spacing w:lineRule="auto" w:line="276" w:before="280" w:after="280"/>
        <w:jc w:val="both"/>
        <w:rPr>
          <w:rStyle w:val="Strong"/>
          <w:rFonts w:ascii="Calibri" w:hAnsi="Calibri" w:cs="Calibri" w:asciiTheme="minorHAnsi" w:cstheme="minorHAnsi" w:hAnsiTheme="minorHAnsi"/>
          <w:b w:val="false"/>
          <w:b w:val="false"/>
          <w:sz w:val="22"/>
          <w:szCs w:val="22"/>
        </w:rPr>
      </w:pPr>
      <w:r>
        <w:rPr>
          <w:rStyle w:val="Strong"/>
          <w:rFonts w:cs="Calibri" w:ascii="Calibri" w:hAnsi="Calibri" w:asciiTheme="minorHAnsi" w:cstheme="minorHAnsi" w:hAnsiTheme="minorHAnsi"/>
          <w:b w:val="false"/>
          <w:sz w:val="22"/>
          <w:szCs w:val="22"/>
          <w:u w:val="single"/>
        </w:rPr>
        <w:t>Start/meta:</w:t>
      </w:r>
      <w:r>
        <w:rPr>
          <w:rStyle w:val="Strong"/>
          <w:rFonts w:cs="Calibri" w:ascii="Calibri" w:hAnsi="Calibri" w:asciiTheme="minorHAnsi" w:cstheme="minorHAnsi" w:hAnsiTheme="minorHAnsi"/>
          <w:b w:val="false"/>
          <w:sz w:val="22"/>
          <w:szCs w:val="22"/>
        </w:rPr>
        <w:t xml:space="preserve"> parking przed kościołem - ul. Koncertowa w Stanisławowie Pierwszym, następnie </w:t>
        <w:br/>
        <w:t xml:space="preserve">ul. Izabelińską w kierunku ul. Królewskiej, nawrót przed mostem </w:t>
      </w:r>
      <w:r>
        <w:rPr>
          <w:rFonts w:cs="Calibri" w:ascii="Calibri" w:hAnsi="Calibri" w:asciiTheme="minorHAnsi" w:cstheme="minorHAnsi" w:hAnsiTheme="minorHAnsi"/>
          <w:sz w:val="22"/>
          <w:szCs w:val="22"/>
        </w:rPr>
        <w:t>i powrót tą samą trasą.</w:t>
      </w:r>
    </w:p>
    <w:p>
      <w:pPr>
        <w:pStyle w:val="NormalWeb"/>
        <w:spacing w:lineRule="auto" w:line="276" w:before="280" w:after="280"/>
        <w:jc w:val="both"/>
        <w:rPr>
          <w:rFonts w:ascii="Calibri" w:hAnsi="Calibri" w:cs="Calibri" w:asciiTheme="minorHAnsi" w:cstheme="minorHAnsi" w:hAnsiTheme="minorHAnsi"/>
          <w:bCs/>
          <w:sz w:val="22"/>
          <w:szCs w:val="22"/>
        </w:rPr>
      </w:pPr>
      <w:r>
        <w:rPr>
          <w:rFonts w:cs="Calibri" w:ascii="Calibri" w:hAnsi="Calibri" w:cstheme="minorHAnsi"/>
          <w:sz w:val="22"/>
          <w:szCs w:val="22"/>
          <w:u w:val="single"/>
        </w:rPr>
        <w:t>Biuro zawodów:</w:t>
      </w:r>
      <w:r>
        <w:rPr>
          <w:rFonts w:cs="Calibri" w:ascii="Calibri" w:hAnsi="Calibri" w:cstheme="minorHAnsi"/>
          <w:sz w:val="22"/>
          <w:szCs w:val="22"/>
        </w:rPr>
        <w:t xml:space="preserve"> na placu przed kościołem. </w:t>
      </w:r>
    </w:p>
    <w:p>
      <w:pPr>
        <w:pStyle w:val="NormalWeb"/>
        <w:spacing w:lineRule="auto" w:line="276" w:before="280" w:after="280"/>
        <w:jc w:val="both"/>
        <w:rPr>
          <w:rFonts w:ascii="Calibri" w:hAnsi="Calibri" w:cs="Calibri" w:asciiTheme="minorHAnsi" w:cstheme="minorHAnsi" w:hAnsiTheme="minorHAnsi"/>
          <w:b/>
          <w:b/>
          <w:bCs/>
          <w:sz w:val="22"/>
          <w:szCs w:val="22"/>
        </w:rPr>
      </w:pPr>
      <w:r>
        <w:rPr>
          <w:rFonts w:cs="Calibri" w:ascii="Calibri" w:hAnsi="Calibri" w:cstheme="minorHAnsi"/>
          <w:b/>
          <w:bCs/>
          <w:sz w:val="22"/>
          <w:szCs w:val="22"/>
          <w:u w:val="single"/>
        </w:rPr>
        <w:t>Odbiór pakietów:</w:t>
      </w:r>
      <w:r>
        <w:rPr>
          <w:rFonts w:cs="Calibri" w:ascii="Calibri" w:hAnsi="Calibri" w:cstheme="minorHAnsi"/>
          <w:b/>
          <w:bCs/>
          <w:sz w:val="22"/>
          <w:szCs w:val="22"/>
        </w:rPr>
        <w:t xml:space="preserve"> dziewczynki 8:00-9:10; chłopcy 8:00-9:20        </w:t>
      </w:r>
      <w:bookmarkStart w:id="1" w:name="_Hlk210895286"/>
      <w:bookmarkEnd w:id="1"/>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Limit czasu:</w:t>
      </w:r>
      <w:r>
        <w:rPr>
          <w:rFonts w:cs="Calibri" w:ascii="Calibri" w:hAnsi="Calibri" w:asciiTheme="minorHAnsi" w:cstheme="minorHAnsi" w:hAnsiTheme="minorHAnsi"/>
          <w:sz w:val="22"/>
          <w:szCs w:val="22"/>
        </w:rPr>
        <w:t xml:space="preserve"> 10 minut.  Jeżeli zawodnik nie zmieści się w limicie, ma obowiązek zejść z trasy.</w:t>
      </w:r>
    </w:p>
    <w:p>
      <w:pPr>
        <w:pStyle w:val="NormalWeb"/>
        <w:spacing w:lineRule="auto" w:line="276" w:before="280" w:after="280"/>
        <w:jc w:val="both"/>
        <w:rPr>
          <w:rStyle w:val="Strong"/>
          <w:rFonts w:ascii="Calibri" w:hAnsi="Calibri" w:cs="Calibri" w:asciiTheme="minorHAnsi" w:cstheme="minorHAnsi" w:hAnsiTheme="minorHAnsi"/>
          <w:b w:val="false"/>
          <w:b w:val="false"/>
          <w:bCs w:val="false"/>
          <w:sz w:val="22"/>
          <w:szCs w:val="22"/>
        </w:rPr>
      </w:pPr>
      <w:r>
        <w:rPr>
          <w:rStyle w:val="Strong"/>
          <w:rFonts w:cs="Calibri" w:ascii="Calibri" w:hAnsi="Calibri" w:asciiTheme="minorHAnsi" w:cstheme="minorHAnsi" w:hAnsiTheme="minorHAnsi"/>
          <w:b w:val="false"/>
          <w:bCs w:val="false"/>
          <w:sz w:val="22"/>
          <w:szCs w:val="22"/>
          <w:u w:val="single"/>
        </w:rPr>
        <w:t>Dekoracja i wręczenie pucharów:</w:t>
      </w:r>
      <w:r>
        <w:rPr>
          <w:rStyle w:val="Strong"/>
          <w:rFonts w:cs="Calibri" w:ascii="Calibri" w:hAnsi="Calibri" w:asciiTheme="minorHAnsi" w:cstheme="minorHAnsi" w:hAnsiTheme="minorHAnsi"/>
          <w:b w:val="false"/>
          <w:bCs w:val="false"/>
          <w:sz w:val="22"/>
          <w:szCs w:val="22"/>
        </w:rPr>
        <w:t xml:space="preserve"> bezpośrednio po zakończeniu biegu.</w:t>
      </w:r>
    </w:p>
    <w:p>
      <w:pPr>
        <w:pStyle w:val="NormalWeb"/>
        <w:spacing w:lineRule="auto" w:line="276" w:before="280" w:after="280"/>
        <w:jc w:val="both"/>
        <w:rPr>
          <w:rStyle w:val="Strong"/>
          <w:rFonts w:ascii="Calibri" w:hAnsi="Calibri" w:cs="Calibri" w:asciiTheme="minorHAnsi" w:cstheme="minorHAnsi" w:hAnsiTheme="minorHAnsi"/>
          <w:b w:val="false"/>
          <w:b w:val="false"/>
          <w:bCs w:val="false"/>
          <w:sz w:val="22"/>
          <w:szCs w:val="22"/>
        </w:rPr>
      </w:pPr>
      <w:r>
        <w:rPr>
          <w:rFonts w:cs="Calibri" w:cstheme="minorHAnsi" w:ascii="Calibri" w:hAnsi="Calibri"/>
          <w:b w:val="false"/>
          <w:bCs w:val="false"/>
          <w:sz w:val="22"/>
          <w:szCs w:val="22"/>
        </w:rPr>
      </w:r>
    </w:p>
    <w:p>
      <w:pPr>
        <w:pStyle w:val="NormalWeb"/>
        <w:numPr>
          <w:ilvl w:val="0"/>
          <w:numId w:val="3"/>
        </w:numPr>
        <w:spacing w:lineRule="auto" w:line="276" w:beforeAutospacing="0" w:before="240" w:afterAutospacing="0" w:after="280"/>
        <w:jc w:val="both"/>
        <w:rPr>
          <w:rFonts w:ascii="Calibri" w:hAnsi="Calibri" w:cs="Calibri" w:asciiTheme="minorHAnsi" w:cstheme="minorHAnsi" w:hAnsiTheme="minorHAnsi"/>
          <w:color w:val="FF0000"/>
          <w:sz w:val="22"/>
          <w:szCs w:val="22"/>
        </w:rPr>
      </w:pPr>
      <w:r>
        <w:rPr>
          <w:rStyle w:val="Strong"/>
          <w:rFonts w:cs="Calibri" w:ascii="Calibri" w:hAnsi="Calibri" w:asciiTheme="minorHAnsi" w:cstheme="minorHAnsi" w:hAnsiTheme="minorHAnsi"/>
          <w:color w:val="FF0000"/>
          <w:sz w:val="22"/>
          <w:szCs w:val="22"/>
        </w:rPr>
        <w:t>Dystans 800 m dla dzieci (roczniki 2013</w:t>
      </w:r>
      <w:r>
        <w:rPr>
          <w:rFonts w:cs="Calibri" w:ascii="Calibri" w:hAnsi="Calibri" w:asciiTheme="minorHAnsi" w:cstheme="minorHAnsi" w:hAnsiTheme="minorHAnsi"/>
          <w:b/>
          <w:color w:val="FF0000"/>
          <w:sz w:val="22"/>
          <w:szCs w:val="22"/>
        </w:rPr>
        <w:t>–</w:t>
      </w:r>
      <w:r>
        <w:rPr>
          <w:rStyle w:val="Strong"/>
          <w:rFonts w:cs="Calibri" w:ascii="Calibri" w:hAnsi="Calibri" w:asciiTheme="minorHAnsi" w:cstheme="minorHAnsi" w:hAnsiTheme="minorHAnsi"/>
          <w:color w:val="FF0000"/>
          <w:sz w:val="22"/>
          <w:szCs w:val="22"/>
        </w:rPr>
        <w:t>2016) – 12, 11, 10, 9 lat</w:t>
      </w:r>
      <w:bookmarkStart w:id="2" w:name="_Hlk210895312"/>
      <w:bookmarkEnd w:id="2"/>
    </w:p>
    <w:p>
      <w:pPr>
        <w:pStyle w:val="NormalWeb"/>
        <w:spacing w:lineRule="auto" w:line="276" w:before="280" w:after="280"/>
        <w:jc w:val="both"/>
        <w:rPr>
          <w:rStyle w:val="Strong"/>
          <w:rFonts w:ascii="Calibri" w:hAnsi="Calibri" w:cs="Calibri" w:asciiTheme="minorHAnsi" w:cstheme="minorHAnsi" w:hAnsiTheme="minorHAnsi"/>
          <w:b w:val="false"/>
          <w:b w:val="false"/>
          <w:sz w:val="22"/>
          <w:szCs w:val="22"/>
        </w:rPr>
      </w:pPr>
      <w:r>
        <w:rPr>
          <w:rStyle w:val="Strong"/>
          <w:rFonts w:cs="Calibri" w:ascii="Calibri" w:hAnsi="Calibri" w:asciiTheme="minorHAnsi" w:cstheme="minorHAnsi" w:hAnsiTheme="minorHAnsi"/>
          <w:b w:val="false"/>
          <w:sz w:val="22"/>
          <w:szCs w:val="22"/>
          <w:u w:val="single"/>
        </w:rPr>
        <w:t>Zbiórka:</w:t>
      </w:r>
      <w:r>
        <w:rPr>
          <w:rStyle w:val="Strong"/>
          <w:rFonts w:cs="Calibri" w:ascii="Calibri" w:hAnsi="Calibri" w:asciiTheme="minorHAnsi" w:cstheme="minorHAnsi" w:hAnsiTheme="minorHAnsi"/>
          <w:b w:val="false"/>
          <w:sz w:val="22"/>
          <w:szCs w:val="22"/>
        </w:rPr>
        <w:t xml:space="preserve"> przy bramie startowej 10:05</w:t>
      </w:r>
    </w:p>
    <w:p>
      <w:pPr>
        <w:pStyle w:val="NormalWeb"/>
        <w:spacing w:lineRule="auto" w:line="276" w:before="280" w:after="280"/>
        <w:jc w:val="both"/>
        <w:rPr>
          <w:rStyle w:val="Strong"/>
          <w:rFonts w:ascii="Calibri" w:hAnsi="Calibri" w:cs="Calibri" w:asciiTheme="minorHAnsi" w:cstheme="minorHAnsi" w:hAnsiTheme="minorHAnsi"/>
          <w:b w:val="false"/>
          <w:b w:val="false"/>
          <w:sz w:val="22"/>
          <w:szCs w:val="22"/>
          <w:highlight w:val="yellow"/>
        </w:rPr>
      </w:pPr>
      <w:r>
        <w:rPr>
          <w:rStyle w:val="Strong"/>
          <w:rFonts w:cs="Calibri" w:ascii="Calibri" w:hAnsi="Calibri" w:asciiTheme="minorHAnsi" w:cstheme="minorHAnsi" w:hAnsiTheme="minorHAnsi"/>
          <w:bCs w:val="false"/>
          <w:sz w:val="22"/>
          <w:szCs w:val="22"/>
          <w:u w:val="single"/>
        </w:rPr>
        <w:t>Start w dwóch turach:</w:t>
      </w:r>
      <w:r>
        <w:rPr>
          <w:rStyle w:val="Strong"/>
          <w:rFonts w:cs="Calibri" w:ascii="Calibri" w:hAnsi="Calibri" w:asciiTheme="minorHAnsi" w:cstheme="minorHAnsi" w:hAnsiTheme="minorHAnsi"/>
          <w:bCs w:val="false"/>
          <w:sz w:val="22"/>
          <w:szCs w:val="22"/>
        </w:rPr>
        <w:t xml:space="preserve"> d</w:t>
      </w:r>
      <w:r>
        <w:rPr>
          <w:rStyle w:val="Strong"/>
          <w:rFonts w:cs="Calibri" w:ascii="Calibri" w:hAnsi="Calibri" w:asciiTheme="minorHAnsi" w:cstheme="minorHAnsi" w:hAnsiTheme="minorHAnsi"/>
          <w:sz w:val="22"/>
          <w:szCs w:val="22"/>
        </w:rPr>
        <w:t xml:space="preserve">ziewczynki godzina 10:15; </w:t>
      </w:r>
    </w:p>
    <w:p>
      <w:pPr>
        <w:pStyle w:val="NormalWeb"/>
        <w:spacing w:lineRule="auto" w:line="276" w:before="280" w:after="280"/>
        <w:jc w:val="both"/>
        <w:rPr>
          <w:rStyle w:val="Strong"/>
          <w:rFonts w:ascii="Calibri" w:hAnsi="Calibri" w:cs="Calibri" w:asciiTheme="minorHAnsi" w:cstheme="minorHAnsi" w:hAnsiTheme="minorHAnsi"/>
          <w:b w:val="false"/>
          <w:b w:val="false"/>
          <w:sz w:val="22"/>
          <w:szCs w:val="22"/>
        </w:rPr>
      </w:pPr>
      <w:r>
        <w:rPr>
          <w:rStyle w:val="Strong"/>
          <w:rFonts w:cs="Calibri" w:ascii="Calibri" w:hAnsi="Calibri" w:asciiTheme="minorHAnsi" w:cstheme="minorHAnsi" w:hAnsiTheme="minorHAnsi"/>
          <w:sz w:val="22"/>
          <w:szCs w:val="22"/>
        </w:rPr>
        <w:t xml:space="preserve">                                         </w:t>
      </w:r>
      <w:r>
        <w:rPr>
          <w:rStyle w:val="Strong"/>
          <w:rFonts w:cs="Calibri" w:ascii="Calibri" w:hAnsi="Calibri" w:asciiTheme="minorHAnsi" w:cstheme="minorHAnsi" w:hAnsiTheme="minorHAnsi"/>
          <w:sz w:val="22"/>
          <w:szCs w:val="22"/>
        </w:rPr>
        <w:t>chłopcy godzina 10:25.</w:t>
      </w:r>
    </w:p>
    <w:p>
      <w:pPr>
        <w:pStyle w:val="NormalWeb"/>
        <w:spacing w:lineRule="auto" w:line="276" w:before="280" w:after="280"/>
        <w:jc w:val="both"/>
        <w:rPr>
          <w:rFonts w:ascii="Calibri" w:hAnsi="Calibri" w:cs="Calibri" w:asciiTheme="minorHAnsi" w:cstheme="minorHAnsi" w:hAnsiTheme="minorHAnsi"/>
          <w:bCs/>
          <w:color w:val="FF0000"/>
          <w:sz w:val="22"/>
          <w:szCs w:val="22"/>
          <w:u w:val="single"/>
        </w:rPr>
      </w:pPr>
      <w:r>
        <w:rPr>
          <w:rFonts w:cs="Calibri" w:ascii="Calibri" w:hAnsi="Calibri" w:cstheme="minorHAnsi"/>
          <w:sz w:val="22"/>
          <w:szCs w:val="22"/>
          <w:u w:val="single"/>
        </w:rPr>
        <w:t>Trasa:</w:t>
      </w:r>
      <w:r>
        <w:rPr>
          <w:rFonts w:cs="Calibri" w:ascii="Calibri" w:hAnsi="Calibri" w:cstheme="minorHAnsi"/>
          <w:sz w:val="22"/>
          <w:szCs w:val="22"/>
        </w:rPr>
        <w:t xml:space="preserve"> nawierzchnia asfaltowa, zróżnicowana konfiguracja .</w:t>
      </w:r>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cstheme="minorHAnsi"/>
          <w:sz w:val="22"/>
          <w:szCs w:val="22"/>
          <w:u w:val="single"/>
        </w:rPr>
        <w:t>Start/meta:</w:t>
      </w:r>
      <w:r>
        <w:rPr>
          <w:rFonts w:cs="Calibri" w:ascii="Calibri" w:hAnsi="Calibri" w:cstheme="minorHAnsi"/>
          <w:sz w:val="22"/>
          <w:szCs w:val="22"/>
        </w:rPr>
        <w:t xml:space="preserve"> parking przed kościołem - ul. Koncertowa w Stanisławowie Pierwszym, następnie </w:t>
        <w:br/>
        <w:t>ul. Izabelińską w kierunku ul. Przyszłość, nawrót za mostem i powrót tą samą trasą.</w:t>
      </w:r>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cstheme="minorHAnsi"/>
          <w:sz w:val="22"/>
          <w:szCs w:val="22"/>
          <w:u w:val="single"/>
        </w:rPr>
        <w:t>Biuro zawodów:</w:t>
      </w:r>
      <w:r>
        <w:rPr>
          <w:rFonts w:cs="Calibri" w:ascii="Calibri" w:hAnsi="Calibri" w:cstheme="minorHAnsi"/>
          <w:sz w:val="22"/>
          <w:szCs w:val="22"/>
        </w:rPr>
        <w:t xml:space="preserve"> na placu przed kościołem.</w:t>
      </w:r>
    </w:p>
    <w:p>
      <w:pPr>
        <w:pStyle w:val="NormalWeb"/>
        <w:spacing w:lineRule="auto" w:line="276" w:before="280" w:after="280"/>
        <w:jc w:val="both"/>
        <w:rPr>
          <w:rFonts w:ascii="Calibri" w:hAnsi="Calibri" w:cs="Calibri" w:asciiTheme="minorHAnsi" w:cstheme="minorHAnsi" w:hAnsiTheme="minorHAnsi"/>
          <w:b/>
          <w:b/>
          <w:bCs/>
          <w:sz w:val="22"/>
          <w:szCs w:val="22"/>
        </w:rPr>
      </w:pPr>
      <w:r>
        <w:rPr>
          <w:rFonts w:cs="Calibri" w:ascii="Calibri" w:hAnsi="Calibri" w:cstheme="minorHAnsi"/>
          <w:b/>
          <w:bCs/>
          <w:sz w:val="22"/>
          <w:szCs w:val="22"/>
          <w:u w:val="single"/>
        </w:rPr>
        <w:t>Odbiór pakietów</w:t>
      </w:r>
      <w:r>
        <w:rPr>
          <w:rFonts w:cs="Calibri" w:ascii="Calibri" w:hAnsi="Calibri" w:cstheme="minorHAnsi"/>
          <w:b/>
          <w:bCs/>
          <w:sz w:val="22"/>
          <w:szCs w:val="22"/>
        </w:rPr>
        <w:t>: dziewczynki godzina 8:00-9:35; chłopcy 8:00:9.45</w:t>
      </w:r>
      <w:bookmarkStart w:id="3" w:name="_Hlk210895383"/>
      <w:bookmarkEnd w:id="3"/>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Limit czasu:</w:t>
      </w:r>
      <w:r>
        <w:rPr>
          <w:rFonts w:cs="Calibri" w:ascii="Calibri" w:hAnsi="Calibri" w:asciiTheme="minorHAnsi" w:cstheme="minorHAnsi" w:hAnsiTheme="minorHAnsi"/>
          <w:sz w:val="22"/>
          <w:szCs w:val="22"/>
        </w:rPr>
        <w:t xml:space="preserve"> 15 minut.  Jeżeli zawodnik nie zmieści się w limicie, ma obowiązek zejść z trasy.</w:t>
      </w:r>
    </w:p>
    <w:p>
      <w:pPr>
        <w:pStyle w:val="NormalWeb"/>
        <w:spacing w:lineRule="auto" w:line="276" w:before="280" w:after="280"/>
        <w:jc w:val="both"/>
        <w:rPr>
          <w:rStyle w:val="Strong"/>
          <w:rFonts w:ascii="Calibri" w:hAnsi="Calibri" w:cs="Calibri" w:asciiTheme="minorHAnsi" w:cstheme="minorHAnsi" w:hAnsiTheme="minorHAnsi"/>
          <w:b w:val="false"/>
          <w:b w:val="false"/>
          <w:bCs w:val="false"/>
          <w:sz w:val="22"/>
          <w:szCs w:val="22"/>
        </w:rPr>
      </w:pPr>
      <w:r>
        <w:rPr>
          <w:rStyle w:val="Strong"/>
          <w:rFonts w:cs="Calibri" w:ascii="Calibri" w:hAnsi="Calibri" w:asciiTheme="minorHAnsi" w:cstheme="minorHAnsi" w:hAnsiTheme="minorHAnsi"/>
          <w:b w:val="false"/>
          <w:bCs w:val="false"/>
          <w:sz w:val="22"/>
          <w:szCs w:val="22"/>
          <w:u w:val="single"/>
        </w:rPr>
        <w:t>Dekoracja i wręczenie pucharów:</w:t>
      </w:r>
      <w:r>
        <w:rPr>
          <w:rStyle w:val="Strong"/>
          <w:rFonts w:cs="Calibri" w:ascii="Calibri" w:hAnsi="Calibri" w:asciiTheme="minorHAnsi" w:cstheme="minorHAnsi" w:hAnsiTheme="minorHAnsi"/>
          <w:b w:val="false"/>
          <w:bCs w:val="false"/>
          <w:sz w:val="22"/>
          <w:szCs w:val="22"/>
        </w:rPr>
        <w:t xml:space="preserve"> bezpośrednio po zakończeniu biegu. </w:t>
      </w:r>
    </w:p>
    <w:p>
      <w:pPr>
        <w:pStyle w:val="NormalWeb"/>
        <w:spacing w:lineRule="auto" w:line="276" w:beforeAutospacing="0" w:before="240" w:afterAutospacing="0" w:after="280"/>
        <w:rPr>
          <w:rStyle w:val="Strong"/>
          <w:rFonts w:ascii="Calibri" w:hAnsi="Calibri" w:cs="Calibri" w:asciiTheme="minorHAnsi" w:cstheme="minorHAnsi" w:hAnsiTheme="minorHAnsi"/>
          <w:i/>
          <w:i/>
          <w:color w:val="FF0000"/>
          <w:sz w:val="22"/>
          <w:szCs w:val="22"/>
          <w:u w:val="single"/>
        </w:rPr>
      </w:pPr>
      <w:r>
        <w:rPr>
          <w:rStyle w:val="Strong"/>
          <w:rFonts w:cs="Calibri" w:ascii="Calibri" w:hAnsi="Calibri" w:asciiTheme="minorHAnsi" w:cstheme="minorHAnsi" w:hAnsiTheme="minorHAnsi"/>
          <w:i/>
          <w:color w:val="FF0000"/>
          <w:sz w:val="22"/>
          <w:szCs w:val="22"/>
          <w:u w:val="single"/>
        </w:rPr>
        <w:t>BIEGI DLA MŁODZIEŻY I DOROSŁYCH</w:t>
      </w:r>
    </w:p>
    <w:p>
      <w:pPr>
        <w:pStyle w:val="NormalWeb"/>
        <w:spacing w:lineRule="auto" w:line="276" w:beforeAutospacing="0" w:before="240" w:afterAutospacing="0" w:after="280"/>
        <w:jc w:val="both"/>
        <w:rPr>
          <w:rStyle w:val="Strong"/>
          <w:rFonts w:ascii="Calibri" w:hAnsi="Calibri" w:cs="Calibri" w:asciiTheme="minorHAnsi" w:cstheme="minorHAnsi" w:hAnsiTheme="minorHAnsi"/>
          <w:i/>
          <w:i/>
          <w:sz w:val="22"/>
          <w:szCs w:val="22"/>
          <w:u w:val="single"/>
        </w:rPr>
      </w:pPr>
      <w:r>
        <w:rPr>
          <w:rStyle w:val="Strong"/>
          <w:rFonts w:cs="Calibri" w:ascii="Calibri" w:hAnsi="Calibri" w:asciiTheme="minorHAnsi" w:cstheme="minorHAnsi" w:hAnsiTheme="minorHAnsi"/>
          <w:i/>
          <w:sz w:val="22"/>
          <w:szCs w:val="22"/>
          <w:u w:val="single"/>
        </w:rPr>
        <w:t>Biegi z elektronicznym pomiarem czasu</w:t>
      </w:r>
    </w:p>
    <w:p>
      <w:pPr>
        <w:pStyle w:val="NormalWeb"/>
        <w:spacing w:lineRule="auto" w:line="276" w:beforeAutospacing="0" w:before="240" w:afterAutospacing="0" w:after="280"/>
        <w:jc w:val="both"/>
        <w:rPr>
          <w:rFonts w:ascii="Calibri" w:hAnsi="Calibri" w:cs="Calibri" w:asciiTheme="minorHAnsi" w:cstheme="minorHAnsi" w:hAnsiTheme="minorHAnsi"/>
          <w:b/>
          <w:b/>
          <w:sz w:val="22"/>
          <w:szCs w:val="22"/>
        </w:rPr>
      </w:pPr>
      <w:r>
        <w:rPr>
          <w:rFonts w:cs="Calibri" w:ascii="Calibri" w:hAnsi="Calibri" w:cstheme="minorHAnsi"/>
          <w:b/>
          <w:sz w:val="22"/>
          <w:szCs w:val="22"/>
          <w:u w:val="single"/>
        </w:rPr>
        <w:t>Powitanie zawodników i uroczyste złożenie kwiatów:</w:t>
      </w:r>
      <w:r>
        <w:rPr>
          <w:rFonts w:cs="Calibri" w:ascii="Calibri" w:hAnsi="Calibri" w:cstheme="minorHAnsi"/>
          <w:b/>
          <w:sz w:val="22"/>
          <w:szCs w:val="22"/>
        </w:rPr>
        <w:t xml:space="preserve"> godz. 11:00.</w:t>
      </w:r>
    </w:p>
    <w:p>
      <w:pPr>
        <w:pStyle w:val="NormalWeb"/>
        <w:numPr>
          <w:ilvl w:val="0"/>
          <w:numId w:val="3"/>
        </w:numPr>
        <w:spacing w:lineRule="auto" w:line="276" w:beforeAutospacing="0" w:before="240" w:afterAutospacing="0" w:after="280"/>
        <w:jc w:val="both"/>
        <w:rPr>
          <w:rFonts w:ascii="Calibri" w:hAnsi="Calibri" w:cs="Calibri" w:asciiTheme="minorHAnsi" w:cstheme="minorHAnsi" w:hAnsiTheme="minorHAnsi"/>
          <w:color w:val="FF0000"/>
          <w:sz w:val="22"/>
          <w:szCs w:val="22"/>
        </w:rPr>
      </w:pPr>
      <w:bookmarkStart w:id="4" w:name="_Hlk210895420"/>
      <w:bookmarkStart w:id="5" w:name="_Hlk178762888"/>
      <w:r>
        <w:rPr>
          <w:rStyle w:val="Strong"/>
          <w:rFonts w:cs="Calibri" w:ascii="Calibri" w:hAnsi="Calibri" w:asciiTheme="minorHAnsi" w:cstheme="minorHAnsi" w:hAnsiTheme="minorHAnsi"/>
          <w:color w:val="FF0000"/>
          <w:sz w:val="22"/>
          <w:szCs w:val="22"/>
        </w:rPr>
        <w:t xml:space="preserve">BIEG GŁÓWNY na 10 km </w:t>
      </w:r>
      <w:bookmarkEnd w:id="5"/>
      <w:r>
        <w:rPr>
          <w:rStyle w:val="Strong"/>
          <w:rFonts w:cs="Calibri" w:ascii="Calibri" w:hAnsi="Calibri" w:asciiTheme="minorHAnsi" w:cstheme="minorHAnsi" w:hAnsiTheme="minorHAnsi"/>
          <w:color w:val="FF0000"/>
          <w:sz w:val="22"/>
          <w:szCs w:val="22"/>
        </w:rPr>
        <w:t>- atest PZLA</w:t>
      </w:r>
      <w:bookmarkEnd w:id="4"/>
      <w:r>
        <w:rPr>
          <w:rStyle w:val="Strong"/>
          <w:rFonts w:cs="Calibri" w:ascii="Calibri" w:hAnsi="Calibri" w:asciiTheme="minorHAnsi" w:cstheme="minorHAnsi" w:hAnsiTheme="minorHAnsi"/>
          <w:color w:val="FF0000"/>
          <w:sz w:val="22"/>
          <w:szCs w:val="22"/>
        </w:rPr>
        <w:t xml:space="preserve"> (rocznik 2012 i osoby starsze)</w:t>
      </w:r>
    </w:p>
    <w:p>
      <w:pPr>
        <w:pStyle w:val="NormalWeb"/>
        <w:spacing w:lineRule="auto" w:line="276" w:before="280" w:after="280"/>
        <w:jc w:val="both"/>
        <w:rPr>
          <w:rStyle w:val="Strong"/>
          <w:rFonts w:ascii="Calibri" w:hAnsi="Calibri" w:cs="Calibri" w:asciiTheme="minorHAnsi" w:cstheme="minorHAnsi" w:hAnsiTheme="minorHAnsi"/>
          <w:b w:val="false"/>
          <w:b w:val="false"/>
          <w:sz w:val="22"/>
          <w:szCs w:val="22"/>
        </w:rPr>
      </w:pPr>
      <w:r>
        <w:rPr>
          <w:rStyle w:val="Strong"/>
          <w:rFonts w:cs="Calibri" w:ascii="Calibri" w:hAnsi="Calibri" w:asciiTheme="minorHAnsi" w:cstheme="minorHAnsi" w:hAnsiTheme="minorHAnsi"/>
          <w:bCs w:val="false"/>
          <w:sz w:val="22"/>
          <w:szCs w:val="22"/>
          <w:u w:val="single"/>
        </w:rPr>
        <w:t>Start:</w:t>
      </w:r>
      <w:r>
        <w:rPr>
          <w:rStyle w:val="Strong"/>
          <w:rFonts w:cs="Calibri" w:ascii="Calibri" w:hAnsi="Calibri" w:asciiTheme="minorHAnsi" w:cstheme="minorHAnsi" w:hAnsiTheme="minorHAnsi"/>
          <w:b w:val="false"/>
          <w:sz w:val="22"/>
          <w:szCs w:val="22"/>
        </w:rPr>
        <w:t xml:space="preserve"> </w:t>
      </w:r>
      <w:r>
        <w:rPr>
          <w:rStyle w:val="Strong"/>
          <w:rFonts w:cs="Calibri" w:ascii="Calibri" w:hAnsi="Calibri" w:asciiTheme="minorHAnsi" w:cstheme="minorHAnsi" w:hAnsiTheme="minorHAnsi"/>
          <w:sz w:val="22"/>
          <w:szCs w:val="22"/>
        </w:rPr>
        <w:t>godzina 11:20.</w:t>
      </w:r>
    </w:p>
    <w:p>
      <w:pPr>
        <w:pStyle w:val="NormalWeb"/>
        <w:spacing w:lineRule="auto" w:line="276"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b w:val="false"/>
          <w:sz w:val="22"/>
          <w:szCs w:val="22"/>
          <w:u w:val="single"/>
        </w:rPr>
        <w:t>Trasa:</w:t>
      </w:r>
      <w:r>
        <w:rPr>
          <w:rStyle w:val="Strong"/>
          <w:rFonts w:cs="Calibri" w:ascii="Calibri" w:hAnsi="Calibri" w:asciiTheme="minorHAnsi" w:cstheme="minorHAnsi" w:hAnsiTheme="minorHAnsi"/>
          <w:b w:val="false"/>
          <w:sz w:val="22"/>
          <w:szCs w:val="22"/>
        </w:rPr>
        <w:t xml:space="preserve"> </w:t>
      </w:r>
      <w:r>
        <w:rPr>
          <w:rFonts w:cs="Calibri" w:ascii="Calibri" w:hAnsi="Calibri" w:asciiTheme="minorHAnsi" w:cstheme="minorHAnsi" w:hAnsiTheme="minorHAnsi"/>
          <w:sz w:val="22"/>
          <w:szCs w:val="22"/>
        </w:rPr>
        <w:t>nawierzchnia asfaltowa, atest PZLA.</w:t>
      </w:r>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Start/meta</w:t>
      </w:r>
      <w:r>
        <w:rPr>
          <w:rFonts w:cs="Calibri" w:ascii="Calibri" w:hAnsi="Calibri" w:asciiTheme="minorHAnsi" w:cstheme="minorHAnsi" w:hAnsiTheme="minorHAnsi"/>
          <w:sz w:val="22"/>
          <w:szCs w:val="22"/>
        </w:rPr>
        <w:t>: parking przed kościołem - ul. Koncertowa w Stanisławowie Pierwszym, następnie ulicami: Izabelińską, Przyszłości , Klonową, Graniczną, Małołęcką, Zwycięstwa, Królewską, Izabelińską – do ul. Koncertowej.</w:t>
      </w:r>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Biuro zawodów</w:t>
      </w:r>
      <w:r>
        <w:rPr>
          <w:rFonts w:cs="Calibri" w:ascii="Calibri" w:hAnsi="Calibri" w:asciiTheme="minorHAnsi" w:cstheme="minorHAnsi" w:hAnsiTheme="minorHAnsi"/>
          <w:sz w:val="22"/>
          <w:szCs w:val="22"/>
        </w:rPr>
        <w:t>: na placu przed kościołem.</w:t>
      </w:r>
    </w:p>
    <w:p>
      <w:pPr>
        <w:pStyle w:val="NormalWeb"/>
        <w:spacing w:lineRule="auto" w:line="276" w:before="280" w:after="280"/>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bCs/>
          <w:sz w:val="22"/>
          <w:szCs w:val="22"/>
          <w:u w:val="single"/>
        </w:rPr>
        <w:t>Odbiór pakietów</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sz w:val="22"/>
          <w:szCs w:val="22"/>
        </w:rPr>
        <w:t>w godz. 8:00-10:40.</w:t>
      </w:r>
      <w:bookmarkStart w:id="6" w:name="_Hlk210895451"/>
      <w:bookmarkEnd w:id="6"/>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Limit czasu:</w:t>
      </w:r>
      <w:r>
        <w:rPr>
          <w:rFonts w:cs="Calibri" w:ascii="Calibri" w:hAnsi="Calibri" w:asciiTheme="minorHAnsi" w:cstheme="minorHAnsi" w:hAnsiTheme="minorHAnsi"/>
          <w:sz w:val="22"/>
          <w:szCs w:val="22"/>
        </w:rPr>
        <w:t xml:space="preserve"> 90 minut. Jeżeli zawodnik nie zmieści się w limicie, ma obowiązek zejść z trasy i wsiąść do samochodu z napisem „koniec biegu”.</w:t>
      </w:r>
    </w:p>
    <w:p>
      <w:pPr>
        <w:pStyle w:val="NormalWeb"/>
        <w:spacing w:lineRule="auto" w:line="276" w:before="280" w:after="280"/>
        <w:jc w:val="both"/>
        <w:rPr>
          <w:rStyle w:val="Strong"/>
          <w:rFonts w:ascii="Calibri" w:hAnsi="Calibri" w:cs="Calibri" w:asciiTheme="minorHAnsi" w:cstheme="minorHAnsi" w:hAnsiTheme="minorHAnsi"/>
          <w:b w:val="false"/>
          <w:b w:val="false"/>
          <w:bCs w:val="false"/>
          <w:sz w:val="22"/>
          <w:szCs w:val="22"/>
        </w:rPr>
      </w:pPr>
      <w:r>
        <w:rPr>
          <w:rStyle w:val="Strong"/>
          <w:rFonts w:cs="Calibri" w:ascii="Calibri" w:hAnsi="Calibri" w:asciiTheme="minorHAnsi" w:cstheme="minorHAnsi" w:hAnsiTheme="minorHAnsi"/>
          <w:b w:val="false"/>
          <w:bCs w:val="false"/>
          <w:sz w:val="22"/>
          <w:szCs w:val="22"/>
          <w:u w:val="single"/>
        </w:rPr>
        <w:t>Dekoracja i wręczenie pucharów:</w:t>
      </w:r>
      <w:r>
        <w:rPr>
          <w:rStyle w:val="Strong"/>
          <w:rFonts w:cs="Calibri" w:ascii="Calibri" w:hAnsi="Calibri" w:asciiTheme="minorHAnsi" w:cstheme="minorHAnsi" w:hAnsiTheme="minorHAnsi"/>
          <w:b w:val="false"/>
          <w:bCs w:val="false"/>
          <w:sz w:val="22"/>
          <w:szCs w:val="22"/>
        </w:rPr>
        <w:t xml:space="preserve"> ok. godz. 13:00.</w:t>
      </w:r>
    </w:p>
    <w:p>
      <w:pPr>
        <w:pStyle w:val="NormalWeb"/>
        <w:spacing w:lineRule="auto" w:line="276" w:before="280" w:after="280"/>
        <w:jc w:val="both"/>
        <w:rPr>
          <w:rStyle w:val="Strong"/>
          <w:rFonts w:ascii="Calibri" w:hAnsi="Calibri" w:cs="Calibri" w:asciiTheme="minorHAnsi" w:cstheme="minorHAnsi" w:hAnsiTheme="minorHAnsi"/>
          <w:b w:val="false"/>
          <w:b w:val="false"/>
          <w:bCs w:val="false"/>
          <w:sz w:val="22"/>
          <w:szCs w:val="22"/>
        </w:rPr>
      </w:pPr>
      <w:r>
        <w:rPr>
          <w:rFonts w:cs="Calibri" w:cstheme="minorHAnsi" w:ascii="Calibri" w:hAnsi="Calibri"/>
          <w:b w:val="false"/>
          <w:bCs w:val="false"/>
          <w:sz w:val="22"/>
          <w:szCs w:val="22"/>
        </w:rPr>
      </w:r>
    </w:p>
    <w:p>
      <w:pPr>
        <w:pStyle w:val="NormalWeb"/>
        <w:numPr>
          <w:ilvl w:val="0"/>
          <w:numId w:val="3"/>
        </w:numPr>
        <w:spacing w:lineRule="auto" w:line="276" w:beforeAutospacing="0" w:before="240" w:afterAutospacing="0" w:after="280"/>
        <w:jc w:val="both"/>
        <w:rPr>
          <w:rFonts w:ascii="Calibri" w:hAnsi="Calibri" w:cs="Calibri" w:asciiTheme="minorHAnsi" w:cstheme="minorHAnsi" w:hAnsiTheme="minorHAnsi"/>
          <w:color w:val="FF0000"/>
          <w:sz w:val="22"/>
          <w:szCs w:val="22"/>
        </w:rPr>
      </w:pPr>
      <w:bookmarkStart w:id="7" w:name="_Hlk178762412"/>
      <w:r>
        <w:rPr>
          <w:rStyle w:val="Strong"/>
          <w:rFonts w:cs="Calibri" w:ascii="Calibri" w:hAnsi="Calibri" w:asciiTheme="minorHAnsi" w:cstheme="minorHAnsi" w:hAnsiTheme="minorHAnsi"/>
          <w:color w:val="FF0000"/>
          <w:sz w:val="22"/>
          <w:szCs w:val="22"/>
        </w:rPr>
        <w:t>Nordic Walking na ok. 5,6 km (rocznik 2012 i osoby starsze) oraz Bieg na  ok. 5,6 km dla osób z niepełnosprawnościami (rocznik 2012 i osoby starsze)</w:t>
      </w:r>
      <w:bookmarkStart w:id="8" w:name="_Hlk210895538"/>
      <w:bookmarkEnd w:id="7"/>
      <w:bookmarkEnd w:id="8"/>
    </w:p>
    <w:p>
      <w:pPr>
        <w:pStyle w:val="NormalWeb"/>
        <w:spacing w:lineRule="auto" w:line="276" w:before="280" w:after="280"/>
        <w:jc w:val="both"/>
        <w:rPr>
          <w:rStyle w:val="Strong"/>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bCs w:val="false"/>
          <w:sz w:val="22"/>
          <w:szCs w:val="22"/>
          <w:u w:val="single"/>
        </w:rPr>
        <w:t>Start:</w:t>
      </w:r>
      <w:r>
        <w:rPr>
          <w:rStyle w:val="Strong"/>
          <w:rFonts w:cs="Calibri" w:ascii="Calibri" w:hAnsi="Calibri" w:asciiTheme="minorHAnsi" w:cstheme="minorHAnsi" w:hAnsiTheme="minorHAnsi"/>
          <w:bCs w:val="false"/>
          <w:sz w:val="22"/>
          <w:szCs w:val="22"/>
        </w:rPr>
        <w:t xml:space="preserve"> </w:t>
      </w:r>
      <w:r>
        <w:rPr>
          <w:rStyle w:val="Strong"/>
          <w:rFonts w:cs="Calibri" w:ascii="Calibri" w:hAnsi="Calibri" w:asciiTheme="minorHAnsi" w:cstheme="minorHAnsi" w:hAnsiTheme="minorHAnsi"/>
          <w:sz w:val="22"/>
          <w:szCs w:val="22"/>
        </w:rPr>
        <w:t>godzina 11:25.</w:t>
      </w:r>
    </w:p>
    <w:p>
      <w:pPr>
        <w:pStyle w:val="NormalWeb"/>
        <w:spacing w:lineRule="auto" w:line="276"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b w:val="false"/>
          <w:sz w:val="22"/>
          <w:szCs w:val="22"/>
          <w:u w:val="single"/>
        </w:rPr>
        <w:t>Trasa:</w:t>
      </w:r>
      <w:r>
        <w:rPr>
          <w:rStyle w:val="Strong"/>
          <w:rFonts w:cs="Calibri" w:ascii="Calibri" w:hAnsi="Calibri" w:asciiTheme="minorHAnsi" w:cstheme="minorHAnsi" w:hAnsiTheme="minorHAnsi"/>
          <w:b w:val="false"/>
          <w:sz w:val="22"/>
          <w:szCs w:val="22"/>
        </w:rPr>
        <w:t xml:space="preserve"> </w:t>
      </w:r>
      <w:r>
        <w:rPr>
          <w:rFonts w:cs="Calibri" w:ascii="Calibri" w:hAnsi="Calibri" w:asciiTheme="minorHAnsi" w:cstheme="minorHAnsi" w:hAnsiTheme="minorHAnsi"/>
          <w:sz w:val="22"/>
          <w:szCs w:val="22"/>
        </w:rPr>
        <w:t>nawierzchnia asfaltowa oraz gruntowa.</w:t>
      </w:r>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cstheme="minorHAnsi"/>
          <w:sz w:val="22"/>
          <w:szCs w:val="22"/>
          <w:u w:val="single"/>
        </w:rPr>
        <w:t>Start/meta</w:t>
      </w:r>
      <w:r>
        <w:rPr>
          <w:rFonts w:cs="Calibri" w:ascii="Calibri" w:hAnsi="Calibri" w:cstheme="minorHAnsi"/>
          <w:sz w:val="22"/>
          <w:szCs w:val="22"/>
        </w:rPr>
        <w:t xml:space="preserve">: parking przed kościołem - ul. Koncertowa w Stanisławowie Pierwszym, następnie ulicami Izabelińską, Przyszłość, Klonowa, Graniczną, Małołęcką, Polną, Królewską, Izabelińską – </w:t>
        <w:br/>
        <w:t>do ul. Koncertowej.</w:t>
      </w:r>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cstheme="minorHAnsi"/>
          <w:sz w:val="22"/>
          <w:szCs w:val="22"/>
          <w:u w:val="single"/>
        </w:rPr>
        <w:t>Biuro zawodów</w:t>
      </w:r>
      <w:r>
        <w:rPr>
          <w:rFonts w:cs="Calibri" w:ascii="Calibri" w:hAnsi="Calibri" w:cstheme="minorHAnsi"/>
          <w:sz w:val="22"/>
          <w:szCs w:val="22"/>
        </w:rPr>
        <w:t>: na placu przed kościołem.</w:t>
      </w:r>
    </w:p>
    <w:p>
      <w:pPr>
        <w:pStyle w:val="NormalWeb"/>
        <w:spacing w:lineRule="auto" w:line="276" w:before="280" w:after="280"/>
        <w:jc w:val="both"/>
        <w:rPr>
          <w:rFonts w:ascii="Calibri" w:hAnsi="Calibri" w:cs="Calibri" w:asciiTheme="minorHAnsi" w:cstheme="minorHAnsi" w:hAnsiTheme="minorHAnsi"/>
          <w:b/>
          <w:b/>
          <w:sz w:val="22"/>
          <w:szCs w:val="22"/>
        </w:rPr>
      </w:pPr>
      <w:r>
        <w:rPr>
          <w:rFonts w:cs="Calibri" w:ascii="Calibri" w:hAnsi="Calibri" w:cstheme="minorHAnsi"/>
          <w:b/>
          <w:bCs/>
          <w:sz w:val="22"/>
          <w:szCs w:val="22"/>
          <w:u w:val="single"/>
        </w:rPr>
        <w:t>Odbiór pakietów:</w:t>
      </w:r>
      <w:r>
        <w:rPr>
          <w:rFonts w:cs="Calibri" w:ascii="Calibri" w:hAnsi="Calibri" w:cstheme="minorHAnsi"/>
          <w:sz w:val="22"/>
          <w:szCs w:val="22"/>
        </w:rPr>
        <w:t xml:space="preserve"> </w:t>
      </w:r>
      <w:r>
        <w:rPr>
          <w:rFonts w:cs="Calibri" w:ascii="Calibri" w:hAnsi="Calibri" w:cstheme="minorHAnsi"/>
          <w:b/>
          <w:sz w:val="22"/>
          <w:szCs w:val="22"/>
        </w:rPr>
        <w:t>w godz. 8:00-10:45.</w:t>
      </w:r>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Limit czasu:</w:t>
      </w:r>
      <w:r>
        <w:rPr>
          <w:rFonts w:cs="Calibri" w:ascii="Calibri" w:hAnsi="Calibri" w:asciiTheme="minorHAnsi" w:cstheme="minorHAnsi" w:hAnsiTheme="minorHAnsi"/>
          <w:sz w:val="22"/>
          <w:szCs w:val="22"/>
        </w:rPr>
        <w:t xml:space="preserve"> 90 minut. Jeżeli zawodnik nie zmieści się w limicie, ma obowiązek zejść z trasy i wsiąść do samochodu z napisem „koniec biegu”.</w:t>
      </w:r>
    </w:p>
    <w:p>
      <w:pPr>
        <w:pStyle w:val="NormalWeb"/>
        <w:spacing w:lineRule="auto" w:line="276" w:before="280" w:after="280"/>
        <w:jc w:val="both"/>
        <w:rPr>
          <w:rFonts w:ascii="Calibri" w:hAnsi="Calibri" w:cs="Calibri" w:asciiTheme="minorHAnsi" w:cstheme="minorHAnsi" w:hAnsiTheme="minorHAnsi"/>
        </w:rPr>
      </w:pPr>
      <w:r>
        <w:rPr>
          <w:rStyle w:val="Strong"/>
          <w:rFonts w:cs="Calibri" w:ascii="Calibri" w:hAnsi="Calibri" w:asciiTheme="minorHAnsi" w:cstheme="minorHAnsi" w:hAnsiTheme="minorHAnsi"/>
          <w:b w:val="false"/>
          <w:bCs w:val="false"/>
          <w:sz w:val="22"/>
          <w:szCs w:val="22"/>
        </w:rPr>
        <w:t xml:space="preserve">Dla wszystkich zawodników przewidziane są medale. </w:t>
      </w:r>
    </w:p>
    <w:p>
      <w:pPr>
        <w:pStyle w:val="NormalWeb"/>
        <w:numPr>
          <w:ilvl w:val="0"/>
          <w:numId w:val="3"/>
        </w:numPr>
        <w:spacing w:lineRule="auto" w:line="276" w:beforeAutospacing="0" w:before="240" w:afterAutospacing="0" w:after="280"/>
        <w:jc w:val="both"/>
        <w:rPr>
          <w:rFonts w:ascii="Calibri" w:hAnsi="Calibri" w:cs="Calibri" w:asciiTheme="minorHAnsi" w:cstheme="minorHAnsi" w:hAnsiTheme="minorHAnsi"/>
          <w:color w:val="FF0000"/>
          <w:sz w:val="22"/>
          <w:szCs w:val="22"/>
        </w:rPr>
      </w:pPr>
      <w:bookmarkStart w:id="9" w:name="_Hlk210895634"/>
      <w:r>
        <w:rPr>
          <w:rStyle w:val="Strong"/>
          <w:rFonts w:cs="Calibri" w:ascii="Calibri" w:hAnsi="Calibri" w:asciiTheme="minorHAnsi" w:cstheme="minorHAnsi" w:hAnsiTheme="minorHAnsi"/>
          <w:color w:val="FF0000"/>
          <w:sz w:val="22"/>
          <w:szCs w:val="22"/>
        </w:rPr>
        <w:t>BIEG na ok. 5,6 km</w:t>
      </w:r>
      <w:bookmarkEnd w:id="9"/>
      <w:r>
        <w:rPr>
          <w:rStyle w:val="Strong"/>
          <w:rFonts w:cs="Calibri" w:ascii="Calibri" w:hAnsi="Calibri" w:asciiTheme="minorHAnsi" w:cstheme="minorHAnsi" w:hAnsiTheme="minorHAnsi"/>
          <w:color w:val="FF0000"/>
          <w:sz w:val="22"/>
          <w:szCs w:val="22"/>
        </w:rPr>
        <w:t xml:space="preserve"> (rocznik 2012 i osoby starsze)</w:t>
      </w:r>
    </w:p>
    <w:p>
      <w:pPr>
        <w:pStyle w:val="NormalWeb"/>
        <w:spacing w:lineRule="auto" w:line="276" w:before="280" w:after="280"/>
        <w:jc w:val="both"/>
        <w:rPr>
          <w:rStyle w:val="Strong"/>
          <w:rFonts w:ascii="Calibri" w:hAnsi="Calibri" w:cs="Calibri" w:asciiTheme="minorHAnsi" w:cstheme="minorHAnsi" w:hAnsiTheme="minorHAnsi"/>
          <w:sz w:val="22"/>
          <w:szCs w:val="22"/>
        </w:rPr>
      </w:pPr>
      <w:bookmarkStart w:id="10" w:name="_Hlk178759049"/>
      <w:r>
        <w:rPr>
          <w:rStyle w:val="Strong"/>
          <w:rFonts w:cs="Calibri" w:ascii="Calibri" w:hAnsi="Calibri" w:asciiTheme="minorHAnsi" w:cstheme="minorHAnsi" w:hAnsiTheme="minorHAnsi"/>
          <w:bCs w:val="false"/>
          <w:sz w:val="22"/>
          <w:szCs w:val="22"/>
          <w:u w:val="single"/>
        </w:rPr>
        <w:t>Start:</w:t>
      </w:r>
      <w:r>
        <w:rPr>
          <w:rStyle w:val="Strong"/>
          <w:rFonts w:cs="Calibri" w:ascii="Calibri" w:hAnsi="Calibri" w:asciiTheme="minorHAnsi" w:cstheme="minorHAnsi" w:hAnsiTheme="minorHAnsi"/>
          <w:b w:val="false"/>
          <w:sz w:val="22"/>
          <w:szCs w:val="22"/>
        </w:rPr>
        <w:t xml:space="preserve"> </w:t>
      </w:r>
      <w:r>
        <w:rPr>
          <w:rStyle w:val="Strong"/>
          <w:rFonts w:cs="Calibri" w:ascii="Calibri" w:hAnsi="Calibri" w:asciiTheme="minorHAnsi" w:cstheme="minorHAnsi" w:hAnsiTheme="minorHAnsi"/>
          <w:sz w:val="22"/>
          <w:szCs w:val="22"/>
        </w:rPr>
        <w:t>godzina 11:40.</w:t>
      </w:r>
    </w:p>
    <w:p>
      <w:pPr>
        <w:pStyle w:val="NormalWeb"/>
        <w:spacing w:lineRule="auto" w:line="276"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b w:val="false"/>
          <w:sz w:val="22"/>
          <w:szCs w:val="22"/>
          <w:u w:val="single"/>
        </w:rPr>
        <w:t>Trasa:</w:t>
      </w:r>
      <w:r>
        <w:rPr>
          <w:rStyle w:val="Strong"/>
          <w:rFonts w:cs="Calibri" w:ascii="Calibri" w:hAnsi="Calibri" w:asciiTheme="minorHAnsi" w:cstheme="minorHAnsi" w:hAnsiTheme="minorHAnsi"/>
          <w:b w:val="false"/>
          <w:sz w:val="22"/>
          <w:szCs w:val="22"/>
        </w:rPr>
        <w:t xml:space="preserve"> </w:t>
      </w:r>
      <w:r>
        <w:rPr>
          <w:rFonts w:cs="Calibri" w:ascii="Calibri" w:hAnsi="Calibri" w:asciiTheme="minorHAnsi" w:cstheme="minorHAnsi" w:hAnsiTheme="minorHAnsi"/>
          <w:sz w:val="22"/>
          <w:szCs w:val="22"/>
        </w:rPr>
        <w:t>nawierzchnia asfaltowa oraz gruntowa.</w:t>
      </w:r>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Start/meta</w:t>
      </w:r>
      <w:r>
        <w:rPr>
          <w:rFonts w:cs="Calibri" w:ascii="Calibri" w:hAnsi="Calibri" w:asciiTheme="minorHAnsi" w:cstheme="minorHAnsi" w:hAnsiTheme="minorHAnsi"/>
          <w:sz w:val="22"/>
          <w:szCs w:val="22"/>
        </w:rPr>
        <w:t>: parking przed kościołem - ul. Koncertowa w Stanisławowie Pierwszym, następnie ulicami Izabelińską, Przyszłość, Klonowa, Graniczną,  Małołęcką, Polną, Królewską, Izabelińską – do ul. Koncertowej.</w:t>
      </w:r>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Biuro zawodów</w:t>
      </w:r>
      <w:r>
        <w:rPr>
          <w:rFonts w:cs="Calibri" w:ascii="Calibri" w:hAnsi="Calibri" w:asciiTheme="minorHAnsi" w:cstheme="minorHAnsi" w:hAnsiTheme="minorHAnsi"/>
          <w:sz w:val="22"/>
          <w:szCs w:val="22"/>
        </w:rPr>
        <w:t>: na placu przed kościołem.</w:t>
      </w:r>
    </w:p>
    <w:p>
      <w:pPr>
        <w:pStyle w:val="NormalWeb"/>
        <w:spacing w:lineRule="auto" w:line="276" w:before="280" w:after="280"/>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bCs/>
          <w:sz w:val="22"/>
          <w:szCs w:val="22"/>
          <w:u w:val="single"/>
        </w:rPr>
        <w:t>Odbiór pakietów:</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sz w:val="22"/>
          <w:szCs w:val="22"/>
        </w:rPr>
        <w:t>w godz. 8:00-11:00.</w:t>
      </w:r>
      <w:bookmarkStart w:id="11" w:name="_Hlk210895679"/>
      <w:bookmarkEnd w:id="11"/>
    </w:p>
    <w:p>
      <w:pPr>
        <w:pStyle w:val="NormalWeb"/>
        <w:spacing w:lineRule="auto" w:line="276" w:before="28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Limit czasu:</w:t>
      </w:r>
      <w:r>
        <w:rPr>
          <w:rFonts w:cs="Calibri" w:ascii="Calibri" w:hAnsi="Calibri" w:asciiTheme="minorHAnsi" w:cstheme="minorHAnsi" w:hAnsiTheme="minorHAnsi"/>
          <w:sz w:val="22"/>
          <w:szCs w:val="22"/>
        </w:rPr>
        <w:t xml:space="preserve"> 60 minut. Jeżeli zawodnik nie zmieści się w limicie, ma obowiązek zejść z trasy i wsiąść do samochodu z napisem „koniec biegu”.</w:t>
      </w:r>
    </w:p>
    <w:p>
      <w:pPr>
        <w:pStyle w:val="NormalWeb"/>
        <w:spacing w:lineRule="auto" w:line="276" w:before="280" w:after="28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b w:val="false"/>
          <w:bCs w:val="false"/>
          <w:sz w:val="22"/>
          <w:szCs w:val="22"/>
          <w:u w:val="single"/>
        </w:rPr>
        <w:t>Dekoracja i wręczenie pucharów:</w:t>
      </w:r>
      <w:r>
        <w:rPr>
          <w:rStyle w:val="Strong"/>
          <w:rFonts w:cs="Calibri" w:ascii="Calibri" w:hAnsi="Calibri" w:asciiTheme="minorHAnsi" w:cstheme="minorHAnsi" w:hAnsiTheme="minorHAnsi"/>
          <w:b w:val="false"/>
          <w:bCs w:val="false"/>
          <w:sz w:val="22"/>
          <w:szCs w:val="22"/>
        </w:rPr>
        <w:t xml:space="preserve"> ok. godz. 13:00.</w:t>
      </w:r>
      <w:bookmarkEnd w:id="10"/>
    </w:p>
    <w:p>
      <w:pPr>
        <w:pStyle w:val="ListParagraph"/>
        <w:numPr>
          <w:ilvl w:val="0"/>
          <w:numId w:val="1"/>
        </w:numPr>
        <w:spacing w:lineRule="auto" w:line="276" w:before="240" w:after="0"/>
        <w:ind w:left="720" w:hanging="436"/>
        <w:contextualSpacing/>
        <w:jc w:val="both"/>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sz w:val="22"/>
          <w:szCs w:val="22"/>
        </w:rPr>
        <w:t>Klasyfikacje i nagrody.</w:t>
      </w:r>
    </w:p>
    <w:p>
      <w:pPr>
        <w:pStyle w:val="Normal"/>
        <w:spacing w:lineRule="auto" w:line="276"/>
        <w:ind w:left="72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8"/>
        </w:numPr>
        <w:spacing w:lineRule="auto" w:line="276"/>
        <w:rPr>
          <w:rFonts w:ascii="Calibri" w:hAnsi="Calibri" w:cs="Calibri" w:asciiTheme="minorHAnsi" w:cstheme="minorHAnsi" w:hAnsiTheme="minorHAnsi"/>
          <w:b/>
          <w:b/>
          <w:sz w:val="22"/>
          <w:szCs w:val="22"/>
        </w:rPr>
      </w:pPr>
      <w:r>
        <w:rPr>
          <w:rFonts w:cs="Calibri" w:ascii="Calibri" w:hAnsi="Calibri" w:asciiTheme="minorHAnsi" w:cstheme="minorHAnsi" w:hAnsiTheme="minorHAnsi"/>
          <w:b/>
          <w:color w:val="FF0000"/>
          <w:sz w:val="22"/>
          <w:szCs w:val="22"/>
        </w:rPr>
        <w:t xml:space="preserve">Dystans 400 m - dzieci (rocznik 2017-2020) </w:t>
      </w:r>
      <w:r>
        <w:rPr>
          <w:rFonts w:cs="Calibri" w:ascii="Calibri" w:hAnsi="Calibri" w:asciiTheme="minorHAnsi" w:cstheme="minorHAnsi" w:hAnsiTheme="minorHAnsi"/>
          <w:b/>
          <w:sz w:val="22"/>
          <w:szCs w:val="22"/>
        </w:rPr>
        <w:br/>
        <w:t>– w kategoriach wiekowych K/M (5, 6, 7, 8 lat):</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 miejsce – puchar</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II miejsce – puchar</w:t>
      </w:r>
    </w:p>
    <w:p>
      <w:pPr>
        <w:pStyle w:val="Normal"/>
        <w:spacing w:lineRule="auto" w:line="276"/>
        <w:ind w:left="720" w:hanging="0"/>
        <w:rPr>
          <w:rFonts w:ascii="Calibri" w:hAnsi="Calibri" w:cs="Calibri" w:asciiTheme="minorHAnsi" w:cstheme="minorHAnsi" w:hAnsiTheme="minorHAnsi"/>
          <w:sz w:val="20"/>
          <w:szCs w:val="20"/>
        </w:rPr>
      </w:pPr>
      <w:bookmarkStart w:id="12" w:name="_Hlk178759938"/>
      <w:r>
        <w:rPr>
          <w:rFonts w:cs="Calibri" w:ascii="Calibri" w:hAnsi="Calibri" w:asciiTheme="minorHAnsi" w:cstheme="minorHAnsi" w:hAnsiTheme="minorHAnsi"/>
          <w:sz w:val="20"/>
          <w:szCs w:val="20"/>
        </w:rPr>
        <w:t>III miejsce – puchar</w:t>
      </w:r>
      <w:bookmarkEnd w:id="12"/>
    </w:p>
    <w:p>
      <w:pPr>
        <w:pStyle w:val="Normal"/>
        <w:spacing w:lineRule="auto" w:line="276"/>
        <w:ind w:left="72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72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Dla wszystkich dzieci, które ukończą bieg przewidziane są medale na mecie.</w:t>
      </w:r>
    </w:p>
    <w:p>
      <w:pPr>
        <w:pStyle w:val="Normal"/>
        <w:spacing w:lineRule="auto" w:line="276"/>
        <w:ind w:left="720" w:hanging="0"/>
        <w:rPr>
          <w:rFonts w:ascii="Calibri" w:hAnsi="Calibri" w:cs="Calibri" w:asciiTheme="minorHAnsi" w:cstheme="minorHAnsi" w:hAnsiTheme="minorHAnsi"/>
          <w:color w:val="FF0000"/>
          <w:sz w:val="20"/>
          <w:szCs w:val="20"/>
        </w:rPr>
      </w:pPr>
      <w:r>
        <w:rPr>
          <w:rFonts w:cs="Calibri" w:cstheme="minorHAnsi" w:ascii="Calibri" w:hAnsi="Calibri"/>
          <w:color w:val="FF0000"/>
          <w:sz w:val="20"/>
          <w:szCs w:val="20"/>
        </w:rPr>
      </w:r>
    </w:p>
    <w:p>
      <w:pPr>
        <w:pStyle w:val="ListParagraph"/>
        <w:numPr>
          <w:ilvl w:val="0"/>
          <w:numId w:val="8"/>
        </w:numPr>
        <w:spacing w:lineRule="auto" w:line="276"/>
        <w:rPr>
          <w:rFonts w:ascii="Calibri" w:hAnsi="Calibri" w:cs="Calibri" w:asciiTheme="minorHAnsi" w:cstheme="minorHAnsi" w:hAnsiTheme="minorHAnsi"/>
          <w:b/>
          <w:b/>
          <w:sz w:val="22"/>
          <w:szCs w:val="22"/>
        </w:rPr>
      </w:pPr>
      <w:r>
        <w:rPr>
          <w:rFonts w:cs="Calibri" w:ascii="Calibri" w:hAnsi="Calibri" w:asciiTheme="minorHAnsi" w:cstheme="minorHAnsi" w:hAnsiTheme="minorHAnsi"/>
          <w:b/>
          <w:color w:val="FF0000"/>
          <w:sz w:val="22"/>
          <w:szCs w:val="22"/>
        </w:rPr>
        <w:t xml:space="preserve">Dystans 800 m - dzieci (rocznik 2013-2016) </w:t>
      </w:r>
      <w:r>
        <w:rPr>
          <w:rFonts w:cs="Calibri" w:ascii="Calibri" w:hAnsi="Calibri" w:asciiTheme="minorHAnsi" w:cstheme="minorHAnsi" w:hAnsiTheme="minorHAnsi"/>
          <w:b/>
          <w:sz w:val="22"/>
          <w:szCs w:val="22"/>
        </w:rPr>
        <w:br/>
        <w:t xml:space="preserve">– w kategoriach wiekowych K/M (9, 10,11,12 lat): </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 miejsce – puchar</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II miejsce – puchar</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III miejsce – puchar</w:t>
      </w:r>
    </w:p>
    <w:p>
      <w:pPr>
        <w:pStyle w:val="Normal"/>
        <w:spacing w:lineRule="auto" w:line="276"/>
        <w:ind w:left="720" w:hanging="0"/>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pacing w:lineRule="auto" w:line="276"/>
        <w:ind w:left="720" w:hanging="0"/>
        <w:rPr>
          <w:rFonts w:ascii="Calibri" w:hAnsi="Calibri" w:cs="Calibri" w:asciiTheme="minorHAnsi" w:cstheme="minorHAnsi" w:hAnsiTheme="minorHAnsi"/>
          <w:sz w:val="22"/>
          <w:szCs w:val="22"/>
        </w:rPr>
      </w:pPr>
      <w:bookmarkStart w:id="13" w:name="_Hlk178762472"/>
      <w:r>
        <w:rPr>
          <w:rFonts w:cs="Calibri" w:ascii="Calibri" w:hAnsi="Calibri" w:asciiTheme="minorHAnsi" w:cstheme="minorHAnsi" w:hAnsiTheme="minorHAnsi"/>
          <w:sz w:val="22"/>
          <w:szCs w:val="22"/>
        </w:rPr>
        <w:t>Dla wszystkich dzieci, które ukończą bieg przewidziane są medale na mecie.</w:t>
      </w:r>
      <w:bookmarkEnd w:id="13"/>
    </w:p>
    <w:p>
      <w:pPr>
        <w:pStyle w:val="NormalWeb"/>
        <w:spacing w:lineRule="auto" w:line="276" w:before="280" w:after="280"/>
        <w:ind w:left="720" w:hanging="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8"/>
        </w:numPr>
        <w:spacing w:lineRule="auto" w:line="276"/>
        <w:rPr>
          <w:rFonts w:ascii="Calibri" w:hAnsi="Calibri" w:cs="Calibri" w:asciiTheme="minorHAnsi" w:cstheme="minorHAnsi" w:hAnsiTheme="minorHAnsi"/>
          <w:b/>
          <w:b/>
          <w:color w:val="FF0000"/>
          <w:sz w:val="22"/>
          <w:szCs w:val="22"/>
        </w:rPr>
      </w:pPr>
      <w:r>
        <w:rPr>
          <w:rFonts w:cs="Calibri" w:ascii="Calibri" w:hAnsi="Calibri" w:asciiTheme="minorHAnsi" w:cstheme="minorHAnsi" w:hAnsiTheme="minorHAnsi"/>
          <w:b/>
          <w:color w:val="FF0000"/>
          <w:sz w:val="22"/>
          <w:szCs w:val="22"/>
        </w:rPr>
        <w:t>BIEG GŁÓWNY na 10 km (rocznik 2012 i osoby starsze)</w:t>
      </w:r>
    </w:p>
    <w:p>
      <w:pPr>
        <w:pStyle w:val="Normal"/>
        <w:spacing w:lineRule="auto" w:line="276"/>
        <w:ind w:left="72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OPEN kobiety</w:t>
        <w:tab/>
        <w:tab/>
        <w:tab/>
        <w:tab/>
        <w:tab/>
        <w:tab/>
        <w:t>OPEN mężczyźni</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 miejsce – puchar  </w:t>
        <w:tab/>
        <w:tab/>
        <w:tab/>
        <w:tab/>
        <w:tab/>
        <w:t xml:space="preserve">I miejsce – puchar </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II miejsce – puchar</w:t>
        <w:tab/>
        <w:tab/>
        <w:tab/>
        <w:tab/>
        <w:tab/>
        <w:t xml:space="preserve">II miejsce – puchar </w:t>
      </w:r>
    </w:p>
    <w:p>
      <w:pPr>
        <w:pStyle w:val="Normal"/>
        <w:spacing w:lineRule="auto" w:line="276"/>
        <w:ind w:left="720" w:hanging="0"/>
        <w:rPr>
          <w:rFonts w:ascii="Calibri" w:hAnsi="Calibri" w:cs="Calibri" w:asciiTheme="minorHAnsi" w:cstheme="minorHAnsi" w:hAnsiTheme="minorHAnsi"/>
        </w:rPr>
      </w:pPr>
      <w:r>
        <w:rPr>
          <w:rFonts w:cs="Calibri" w:ascii="Calibri" w:hAnsi="Calibri" w:asciiTheme="minorHAnsi" w:cstheme="minorHAnsi" w:hAnsiTheme="minorHAnsi"/>
          <w:sz w:val="20"/>
          <w:szCs w:val="20"/>
        </w:rPr>
        <w:t xml:space="preserve">III miejsce – puchar </w:t>
        <w:tab/>
        <w:tab/>
        <w:tab/>
        <w:tab/>
        <w:tab/>
        <w:t>III miejsce – puchar</w:t>
      </w:r>
    </w:p>
    <w:p>
      <w:pPr>
        <w:pStyle w:val="Normal"/>
        <w:spacing w:lineRule="auto" w:line="276"/>
        <w:ind w:left="720" w:hanging="0"/>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Normal"/>
        <w:spacing w:lineRule="auto" w:line="276"/>
        <w:ind w:left="720" w:hanging="0"/>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b/>
          <w:sz w:val="22"/>
          <w:szCs w:val="22"/>
        </w:rPr>
        <w:t xml:space="preserve">w kategoriach wiekowych K/M  </w:t>
      </w:r>
    </w:p>
    <w:p>
      <w:pPr>
        <w:pStyle w:val="Normal"/>
        <w:spacing w:lineRule="auto" w:line="276"/>
        <w:ind w:left="72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Puchary za zajęcie miejsc I-III w następujących kategoriach:</w:t>
      </w:r>
    </w:p>
    <w:p>
      <w:pPr>
        <w:pStyle w:val="Normal"/>
        <w:spacing w:lineRule="auto" w:line="276"/>
        <w:ind w:left="72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spacing w:lineRule="auto" w:line="276"/>
        <w:ind w:left="720" w:hanging="0"/>
        <w:rPr>
          <w:rFonts w:ascii="Calibri" w:hAnsi="Calibri" w:cs="Calibri" w:asciiTheme="minorHAnsi" w:cstheme="minorHAnsi" w:hAnsiTheme="minorHAnsi"/>
          <w:bCs/>
          <w:sz w:val="22"/>
          <w:szCs w:val="22"/>
        </w:rPr>
      </w:pPr>
      <w:r>
        <w:rPr>
          <w:rFonts w:cs="Calibri" w:cstheme="minorHAnsi" w:ascii="Calibri" w:hAnsi="Calibri"/>
          <w:bCs/>
          <w:sz w:val="22"/>
          <w:szCs w:val="22"/>
        </w:rPr>
      </w:r>
    </w:p>
    <w:tbl>
      <w:tblPr>
        <w:tblW w:w="6796" w:type="dxa"/>
        <w:jc w:val="center"/>
        <w:tblInd w:w="0" w:type="dxa"/>
        <w:tblCellMar>
          <w:top w:w="60" w:type="dxa"/>
          <w:left w:w="60" w:type="dxa"/>
          <w:bottom w:w="60" w:type="dxa"/>
          <w:right w:w="60" w:type="dxa"/>
        </w:tblCellMar>
        <w:tblLook w:firstRow="1" w:noVBand="1" w:lastRow="0" w:firstColumn="1" w:lastColumn="0" w:noHBand="0" w:val="04a0"/>
      </w:tblPr>
      <w:tblGrid>
        <w:gridCol w:w="2195"/>
        <w:gridCol w:w="2670"/>
        <w:gridCol w:w="1931"/>
      </w:tblGrid>
      <w:tr>
        <w:trPr>
          <w:trHeight w:val="58" w:hRule="atLeast"/>
        </w:trPr>
        <w:tc>
          <w:tcPr>
            <w:tcW w:w="2195"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b/>
                <w:bCs/>
                <w:sz w:val="22"/>
                <w:szCs w:val="22"/>
                <w:lang w:eastAsia="en-US"/>
              </w:rPr>
              <w:t xml:space="preserve">Kategorie </w:t>
            </w:r>
          </w:p>
        </w:tc>
        <w:tc>
          <w:tcPr>
            <w:tcW w:w="2670"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b/>
                <w:bCs/>
                <w:sz w:val="22"/>
                <w:szCs w:val="22"/>
                <w:lang w:eastAsia="en-US"/>
              </w:rPr>
              <w:t>Wiek uczestnika</w:t>
            </w:r>
          </w:p>
        </w:tc>
        <w:tc>
          <w:tcPr>
            <w:tcW w:w="1931"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b/>
                <w:bCs/>
                <w:sz w:val="22"/>
                <w:szCs w:val="22"/>
                <w:lang w:eastAsia="en-US"/>
              </w:rPr>
              <w:t>Rocznik</w:t>
            </w:r>
          </w:p>
        </w:tc>
      </w:tr>
      <w:tr>
        <w:trPr>
          <w:trHeight w:val="58" w:hRule="atLeast"/>
        </w:trPr>
        <w:tc>
          <w:tcPr>
            <w:tcW w:w="2195"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bCs/>
                <w:sz w:val="22"/>
                <w:szCs w:val="22"/>
                <w:lang w:eastAsia="en-US"/>
              </w:rPr>
            </w:pPr>
            <w:r>
              <w:rPr>
                <w:rFonts w:cs="Calibri" w:ascii="Calibri" w:hAnsi="Calibri" w:asciiTheme="minorHAnsi" w:cstheme="minorHAnsi" w:hAnsiTheme="minorHAnsi"/>
                <w:bCs/>
                <w:sz w:val="22"/>
                <w:szCs w:val="22"/>
                <w:lang w:eastAsia="en-US"/>
              </w:rPr>
              <w:t>I</w:t>
            </w:r>
          </w:p>
        </w:tc>
        <w:tc>
          <w:tcPr>
            <w:tcW w:w="2670"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bCs/>
                <w:sz w:val="22"/>
                <w:szCs w:val="22"/>
                <w:lang w:eastAsia="en-US"/>
              </w:rPr>
            </w:pPr>
            <w:r>
              <w:rPr>
                <w:rFonts w:cs="Calibri" w:ascii="Calibri" w:hAnsi="Calibri" w:asciiTheme="minorHAnsi" w:cstheme="minorHAnsi" w:hAnsiTheme="minorHAnsi"/>
                <w:bCs/>
                <w:sz w:val="22"/>
                <w:szCs w:val="22"/>
                <w:lang w:eastAsia="en-US"/>
              </w:rPr>
              <w:t xml:space="preserve">13-17 lat </w:t>
            </w:r>
          </w:p>
        </w:tc>
        <w:tc>
          <w:tcPr>
            <w:tcW w:w="1931"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bCs/>
                <w:color w:val="FF0000"/>
                <w:sz w:val="22"/>
                <w:szCs w:val="22"/>
                <w:lang w:eastAsia="en-US"/>
              </w:rPr>
            </w:pPr>
            <w:r>
              <w:rPr>
                <w:rFonts w:cs="Calibri" w:ascii="Calibri" w:hAnsi="Calibri" w:asciiTheme="minorHAnsi" w:cstheme="minorHAnsi" w:hAnsiTheme="minorHAnsi"/>
                <w:bCs/>
                <w:sz w:val="22"/>
                <w:szCs w:val="22"/>
                <w:lang w:eastAsia="en-US"/>
              </w:rPr>
              <w:t>2012 - 2008</w:t>
            </w:r>
          </w:p>
        </w:tc>
      </w:tr>
      <w:tr>
        <w:trPr>
          <w:trHeight w:val="70" w:hRule="atLeast"/>
        </w:trPr>
        <w:tc>
          <w:tcPr>
            <w:tcW w:w="2195"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II</w:t>
            </w:r>
          </w:p>
        </w:tc>
        <w:tc>
          <w:tcPr>
            <w:tcW w:w="2670"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 xml:space="preserve">18-29 lat </w:t>
            </w:r>
          </w:p>
        </w:tc>
        <w:tc>
          <w:tcPr>
            <w:tcW w:w="1931"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2007 – 1996</w:t>
            </w:r>
          </w:p>
        </w:tc>
      </w:tr>
      <w:tr>
        <w:trPr>
          <w:trHeight w:val="81" w:hRule="atLeast"/>
        </w:trPr>
        <w:tc>
          <w:tcPr>
            <w:tcW w:w="2195"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III</w:t>
            </w:r>
          </w:p>
        </w:tc>
        <w:tc>
          <w:tcPr>
            <w:tcW w:w="2670"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30-39 lat</w:t>
            </w:r>
          </w:p>
        </w:tc>
        <w:tc>
          <w:tcPr>
            <w:tcW w:w="1931"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color w:val="FF0000"/>
                <w:lang w:eastAsia="en-US"/>
              </w:rPr>
            </w:pPr>
            <w:r>
              <w:rPr>
                <w:rFonts w:cs="Calibri" w:ascii="Calibri" w:hAnsi="Calibri" w:asciiTheme="minorHAnsi" w:cstheme="minorHAnsi" w:hAnsiTheme="minorHAnsi"/>
                <w:sz w:val="22"/>
                <w:szCs w:val="22"/>
                <w:lang w:eastAsia="en-US"/>
              </w:rPr>
              <w:t>1995 – 1986</w:t>
            </w:r>
          </w:p>
        </w:tc>
      </w:tr>
      <w:tr>
        <w:trPr>
          <w:trHeight w:val="81" w:hRule="atLeast"/>
        </w:trPr>
        <w:tc>
          <w:tcPr>
            <w:tcW w:w="2195"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IV</w:t>
            </w:r>
          </w:p>
        </w:tc>
        <w:tc>
          <w:tcPr>
            <w:tcW w:w="2670"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40-49 lat</w:t>
            </w:r>
          </w:p>
        </w:tc>
        <w:tc>
          <w:tcPr>
            <w:tcW w:w="1931"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1985 – 1976</w:t>
            </w:r>
          </w:p>
        </w:tc>
      </w:tr>
      <w:tr>
        <w:trPr>
          <w:trHeight w:val="70" w:hRule="atLeast"/>
        </w:trPr>
        <w:tc>
          <w:tcPr>
            <w:tcW w:w="2195"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V</w:t>
            </w:r>
          </w:p>
        </w:tc>
        <w:tc>
          <w:tcPr>
            <w:tcW w:w="2670"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50-59 lat</w:t>
            </w:r>
          </w:p>
        </w:tc>
        <w:tc>
          <w:tcPr>
            <w:tcW w:w="1931"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1975 - 1966</w:t>
            </w:r>
          </w:p>
        </w:tc>
      </w:tr>
      <w:tr>
        <w:trPr>
          <w:trHeight w:val="70" w:hRule="atLeast"/>
        </w:trPr>
        <w:tc>
          <w:tcPr>
            <w:tcW w:w="2195"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VI</w:t>
            </w:r>
          </w:p>
        </w:tc>
        <w:tc>
          <w:tcPr>
            <w:tcW w:w="2670"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60 lat i starsze</w:t>
            </w:r>
          </w:p>
        </w:tc>
        <w:tc>
          <w:tcPr>
            <w:tcW w:w="1931" w:type="dxa"/>
            <w:tcBorders>
              <w:top w:val="outset" w:sz="6" w:space="0" w:color="000000"/>
              <w:left w:val="outset" w:sz="6" w:space="0" w:color="000000"/>
              <w:bottom w:val="outset" w:sz="6" w:space="0" w:color="000000"/>
              <w:right w:val="outset" w:sz="6" w:space="0" w:color="000000"/>
            </w:tcBorders>
          </w:tcPr>
          <w:p>
            <w:pPr>
              <w:pStyle w:val="Normal"/>
              <w:spacing w:lineRule="auto" w:line="276" w:beforeAutospacing="1" w:after="0"/>
              <w:rPr>
                <w:rFonts w:ascii="Calibri" w:hAnsi="Calibri" w:cs="Calibri" w:asciiTheme="minorHAnsi" w:cstheme="minorHAnsi" w:hAnsiTheme="minorHAnsi"/>
                <w:lang w:eastAsia="en-US"/>
              </w:rPr>
            </w:pPr>
            <w:r>
              <w:rPr>
                <w:rFonts w:cs="Calibri" w:ascii="Calibri" w:hAnsi="Calibri" w:asciiTheme="minorHAnsi" w:cstheme="minorHAnsi" w:hAnsiTheme="minorHAnsi"/>
                <w:sz w:val="22"/>
                <w:szCs w:val="22"/>
                <w:lang w:eastAsia="en-US"/>
              </w:rPr>
              <w:t>1965 i starsze</w:t>
            </w:r>
          </w:p>
        </w:tc>
      </w:tr>
    </w:tbl>
    <w:p>
      <w:pPr>
        <w:pStyle w:val="Normal"/>
        <w:spacing w:lineRule="auto" w:line="276"/>
        <w:ind w:left="720" w:hanging="0"/>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Normal"/>
        <w:spacing w:lineRule="auto" w:line="276"/>
        <w:rPr>
          <w:rFonts w:ascii="Calibri" w:hAnsi="Calibri" w:cs="Calibri" w:asciiTheme="minorHAnsi" w:cstheme="minorHAnsi" w:hAnsiTheme="minorHAnsi"/>
          <w:b/>
          <w:b/>
          <w:bCs/>
          <w:sz w:val="22"/>
          <w:szCs w:val="22"/>
          <w:u w:val="single"/>
        </w:rPr>
      </w:pPr>
      <w:r>
        <w:rPr>
          <w:rFonts w:cs="Calibri" w:ascii="Calibri" w:hAnsi="Calibri" w:asciiTheme="minorHAnsi" w:cstheme="minorHAnsi" w:hAnsiTheme="minorHAnsi"/>
          <w:b/>
          <w:bCs/>
          <w:sz w:val="22"/>
          <w:szCs w:val="22"/>
          <w:u w:val="single"/>
        </w:rPr>
        <w:t xml:space="preserve">UWAGA! Nagrody w klasyfikacji OPEN i w kat. wiekowych - nie dublują się </w:t>
      </w:r>
    </w:p>
    <w:p>
      <w:pPr>
        <w:pStyle w:val="Normal"/>
        <w:spacing w:lineRule="auto" w:line="276"/>
        <w:rPr>
          <w:rFonts w:ascii="Calibri" w:hAnsi="Calibri" w:cs="Calibri" w:asciiTheme="minorHAnsi" w:cstheme="minorHAnsi" w:hAnsiTheme="minorHAnsi"/>
          <w:b/>
          <w:b/>
          <w:bCs/>
          <w:sz w:val="22"/>
          <w:szCs w:val="22"/>
          <w:u w:val="single"/>
        </w:rPr>
      </w:pPr>
      <w:r>
        <w:rPr>
          <w:rFonts w:cs="Calibri" w:cstheme="minorHAnsi" w:ascii="Calibri" w:hAnsi="Calibri"/>
          <w:b/>
          <w:bCs/>
          <w:sz w:val="22"/>
          <w:szCs w:val="22"/>
          <w:u w:val="single"/>
        </w:rPr>
      </w:r>
    </w:p>
    <w:p>
      <w:pPr>
        <w:pStyle w:val="Normal"/>
        <w:spacing w:lineRule="auto" w:line="276"/>
        <w:ind w:left="72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Dla wszystkich, którzy ukończą bieg przewidziane są medale na mecie.</w:t>
      </w:r>
    </w:p>
    <w:p>
      <w:pPr>
        <w:pStyle w:val="Normal"/>
        <w:spacing w:lineRule="auto" w:line="276"/>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ListParagraph"/>
        <w:numPr>
          <w:ilvl w:val="0"/>
          <w:numId w:val="8"/>
        </w:numPr>
        <w:spacing w:lineRule="auto" w:line="276"/>
        <w:rPr>
          <w:rFonts w:ascii="Calibri" w:hAnsi="Calibri" w:cs="Calibri" w:asciiTheme="minorHAnsi" w:cstheme="minorHAnsi" w:hAnsiTheme="minorHAnsi"/>
          <w:b/>
          <w:b/>
          <w:bCs/>
          <w:color w:val="FF0000"/>
          <w:sz w:val="22"/>
          <w:szCs w:val="22"/>
        </w:rPr>
      </w:pPr>
      <w:bookmarkStart w:id="14" w:name="_Hlk178762911"/>
      <w:r>
        <w:rPr>
          <w:rFonts w:cs="Calibri" w:ascii="Calibri" w:hAnsi="Calibri" w:asciiTheme="minorHAnsi" w:cstheme="minorHAnsi" w:hAnsiTheme="minorHAnsi"/>
          <w:b/>
          <w:bCs/>
          <w:color w:val="FF0000"/>
          <w:sz w:val="22"/>
          <w:szCs w:val="22"/>
        </w:rPr>
        <w:t>Nordic Walking na ok. 5,6 km (rocznik 2012 i osoby starsze) oraz Bieg na  ok. 5,6 km dla osób z niepełnosprawnościami (rocznik 2012 i osoby starsze).</w:t>
      </w:r>
      <w:bookmarkEnd w:id="14"/>
    </w:p>
    <w:p>
      <w:pPr>
        <w:pStyle w:val="Normal"/>
        <w:spacing w:lineRule="auto" w:line="276"/>
        <w:ind w:left="720" w:hanging="0"/>
        <w:rPr>
          <w:rFonts w:ascii="Calibri" w:hAnsi="Calibri" w:cs="Calibri" w:asciiTheme="minorHAnsi" w:cstheme="minorHAnsi" w:hAnsiTheme="minorHAnsi"/>
          <w:b/>
          <w:b/>
          <w:bCs/>
          <w:color w:val="FF0000"/>
          <w:sz w:val="22"/>
          <w:szCs w:val="22"/>
        </w:rPr>
      </w:pPr>
      <w:r>
        <w:rPr>
          <w:rFonts w:cs="Calibri" w:cstheme="minorHAnsi" w:ascii="Calibri" w:hAnsi="Calibri"/>
          <w:b/>
          <w:bCs/>
          <w:color w:val="FF0000"/>
          <w:sz w:val="22"/>
          <w:szCs w:val="22"/>
        </w:rPr>
      </w:r>
    </w:p>
    <w:p>
      <w:pPr>
        <w:pStyle w:val="Normal"/>
        <w:spacing w:lineRule="auto" w:line="276"/>
        <w:ind w:left="72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Dla wszystkich, którzy ukończą marsz oraz bieg przewidziane są medale na mecie.</w:t>
      </w:r>
    </w:p>
    <w:p>
      <w:pPr>
        <w:pStyle w:val="Normal"/>
        <w:spacing w:lineRule="auto" w:line="276"/>
        <w:ind w:left="720" w:hanging="0"/>
        <w:rPr>
          <w:rFonts w:ascii="Calibri" w:hAnsi="Calibri" w:cs="Calibri" w:asciiTheme="minorHAnsi" w:cstheme="minorHAnsi" w:hAnsiTheme="minorHAnsi"/>
          <w:b/>
          <w:b/>
          <w:bCs/>
          <w:sz w:val="22"/>
          <w:szCs w:val="22"/>
        </w:rPr>
      </w:pPr>
      <w:r>
        <w:rPr>
          <w:rFonts w:cs="Calibri" w:cstheme="minorHAnsi" w:ascii="Calibri" w:hAnsi="Calibri"/>
          <w:b/>
          <w:bCs/>
          <w:sz w:val="22"/>
          <w:szCs w:val="22"/>
        </w:rPr>
      </w:r>
    </w:p>
    <w:p>
      <w:pPr>
        <w:pStyle w:val="ListParagraph"/>
        <w:numPr>
          <w:ilvl w:val="0"/>
          <w:numId w:val="8"/>
        </w:numPr>
        <w:spacing w:lineRule="auto" w:line="276"/>
        <w:rPr>
          <w:rFonts w:ascii="Calibri" w:hAnsi="Calibri" w:cs="Calibri" w:asciiTheme="minorHAnsi" w:cstheme="minorHAnsi" w:hAnsiTheme="minorHAnsi"/>
          <w:b/>
          <w:b/>
          <w:color w:val="FF0000"/>
          <w:sz w:val="22"/>
          <w:szCs w:val="22"/>
        </w:rPr>
      </w:pPr>
      <w:bookmarkStart w:id="15" w:name="_Hlk178762957"/>
      <w:r>
        <w:rPr>
          <w:rFonts w:cs="Calibri" w:ascii="Calibri" w:hAnsi="Calibri" w:asciiTheme="minorHAnsi" w:cstheme="minorHAnsi" w:hAnsiTheme="minorHAnsi"/>
          <w:b/>
          <w:color w:val="FF0000"/>
          <w:sz w:val="22"/>
          <w:szCs w:val="22"/>
        </w:rPr>
        <w:t xml:space="preserve">BIEG na </w:t>
      </w:r>
      <w:r>
        <w:rPr>
          <w:rFonts w:cs="Calibri" w:ascii="Calibri" w:hAnsi="Calibri" w:asciiTheme="minorHAnsi" w:cstheme="minorHAnsi" w:hAnsiTheme="minorHAnsi"/>
          <w:b/>
          <w:bCs/>
          <w:color w:val="FF0000"/>
          <w:sz w:val="22"/>
          <w:szCs w:val="22"/>
        </w:rPr>
        <w:t>ok.</w:t>
      </w:r>
      <w:r>
        <w:rPr>
          <w:rFonts w:cs="Calibri" w:ascii="Calibri" w:hAnsi="Calibri" w:asciiTheme="minorHAnsi" w:cstheme="minorHAnsi" w:hAnsiTheme="minorHAnsi"/>
          <w:color w:val="FF0000"/>
          <w:sz w:val="22"/>
          <w:szCs w:val="22"/>
        </w:rPr>
        <w:t xml:space="preserve"> </w:t>
      </w:r>
      <w:r>
        <w:rPr>
          <w:rFonts w:cs="Calibri" w:ascii="Calibri" w:hAnsi="Calibri" w:asciiTheme="minorHAnsi" w:cstheme="minorHAnsi" w:hAnsiTheme="minorHAnsi"/>
          <w:b/>
          <w:color w:val="FF0000"/>
          <w:sz w:val="22"/>
          <w:szCs w:val="22"/>
        </w:rPr>
        <w:t xml:space="preserve">5,6 km </w:t>
      </w:r>
      <w:bookmarkEnd w:id="15"/>
      <w:r>
        <w:rPr>
          <w:rFonts w:cs="Calibri" w:ascii="Calibri" w:hAnsi="Calibri" w:asciiTheme="minorHAnsi" w:cstheme="minorHAnsi" w:hAnsiTheme="minorHAnsi"/>
          <w:b/>
          <w:color w:val="FF0000"/>
          <w:sz w:val="22"/>
          <w:szCs w:val="22"/>
        </w:rPr>
        <w:t>(rocznik 2012 i osoby starsze)</w:t>
      </w:r>
    </w:p>
    <w:p>
      <w:pPr>
        <w:pStyle w:val="ListParagraph"/>
        <w:spacing w:lineRule="auto" w:line="276"/>
        <w:ind w:left="1080" w:hanging="0"/>
        <w:rPr>
          <w:rFonts w:ascii="Calibri" w:hAnsi="Calibri" w:cs="Calibri" w:asciiTheme="minorHAnsi" w:cstheme="minorHAnsi" w:hAnsiTheme="minorHAnsi"/>
          <w:b/>
          <w:b/>
          <w:color w:val="FF0000"/>
          <w:sz w:val="22"/>
          <w:szCs w:val="22"/>
        </w:rPr>
      </w:pPr>
      <w:r>
        <w:rPr>
          <w:rFonts w:cs="Calibri" w:cstheme="minorHAnsi" w:ascii="Calibri" w:hAnsi="Calibri"/>
          <w:b/>
          <w:color w:val="FF0000"/>
          <w:sz w:val="22"/>
          <w:szCs w:val="22"/>
        </w:rPr>
      </w:r>
    </w:p>
    <w:p>
      <w:pPr>
        <w:pStyle w:val="Normal"/>
        <w:spacing w:lineRule="auto" w:line="276"/>
        <w:ind w:left="72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OPEN kobiety</w:t>
        <w:tab/>
        <w:tab/>
        <w:tab/>
        <w:tab/>
        <w:tab/>
        <w:tab/>
        <w:t>OPEN mężczyźni</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 miejsce – puchar  </w:t>
        <w:tab/>
        <w:tab/>
        <w:tab/>
        <w:tab/>
        <w:tab/>
        <w:t xml:space="preserve">I miejsce – puchar </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II miejsce – puchar</w:t>
        <w:tab/>
        <w:tab/>
        <w:tab/>
        <w:tab/>
        <w:tab/>
        <w:t xml:space="preserve">II miejsce – puchar </w:t>
      </w:r>
    </w:p>
    <w:p>
      <w:pPr>
        <w:pStyle w:val="Normal"/>
        <w:spacing w:lineRule="auto" w:line="276"/>
        <w:ind w:left="720" w:hanging="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III miejsce – puchar </w:t>
        <w:tab/>
        <w:tab/>
        <w:tab/>
        <w:tab/>
        <w:tab/>
        <w:t>III miejsce – puchar</w:t>
      </w:r>
    </w:p>
    <w:p>
      <w:pPr>
        <w:pStyle w:val="Normal"/>
        <w:spacing w:lineRule="auto" w:line="276"/>
        <w:ind w:left="720" w:hanging="0"/>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pacing w:lineRule="auto" w:line="276"/>
        <w:ind w:left="72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Dla wszystkich, którzy ukończą bieg przewidziane są medale na mecie.</w:t>
      </w:r>
    </w:p>
    <w:p>
      <w:pPr>
        <w:pStyle w:val="Normal"/>
        <w:spacing w:lineRule="auto" w:line="276"/>
        <w:ind w:left="720" w:hanging="0"/>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Web"/>
        <w:numPr>
          <w:ilvl w:val="0"/>
          <w:numId w:val="1"/>
        </w:numPr>
        <w:spacing w:lineRule="auto" w:line="276" w:beforeAutospacing="0" w:before="240" w:afterAutospacing="0" w:after="280"/>
        <w:jc w:val="both"/>
        <w:rPr>
          <w:rStyle w:val="Strong"/>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Pomiar czasu</w:t>
      </w:r>
    </w:p>
    <w:p>
      <w:pPr>
        <w:pStyle w:val="NormalWeb"/>
        <w:spacing w:lineRule="auto" w:line="276" w:before="280" w:after="280"/>
        <w:jc w:val="both"/>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sz w:val="22"/>
          <w:szCs w:val="22"/>
        </w:rPr>
        <w:t xml:space="preserve">Pomiar czasu będzie prowadzony dla wszystkich dystansów przy użyciu chipów zamocowanych do sznurowadła w bucie. Posiadanie chipa oraz przymocowanie go zgodnie z instrukcją podaną na kopercie jest warunkiem udziału w biegu i sklasyfikowania w komunikacie końcowym. </w:t>
        <w:br/>
        <w:t>Po zakończeniu biegu chip należy zwrócić Organizatorowi.</w:t>
      </w:r>
    </w:p>
    <w:p>
      <w:pPr>
        <w:pStyle w:val="NormalWeb"/>
        <w:numPr>
          <w:ilvl w:val="0"/>
          <w:numId w:val="1"/>
        </w:numPr>
        <w:spacing w:lineRule="auto" w:line="276" w:beforeAutospacing="0" w:before="240" w:afterAutospacing="0" w:after="280"/>
        <w:jc w:val="both"/>
        <w:rPr>
          <w:rStyle w:val="Strong"/>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 xml:space="preserve">Uczestnictwo – zasady  </w:t>
      </w:r>
    </w:p>
    <w:p>
      <w:pPr>
        <w:pStyle w:val="NormalWeb"/>
        <w:numPr>
          <w:ilvl w:val="0"/>
          <w:numId w:val="5"/>
        </w:numPr>
        <w:spacing w:lineRule="auto" w:line="276" w:beforeAutospacing="0" w:before="120" w:afterAutospacing="0" w:after="0"/>
        <w:ind w:left="714" w:hanging="357"/>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sz w:val="22"/>
          <w:szCs w:val="22"/>
        </w:rPr>
        <w:t>Udział w zawodach jest bezpłatny.</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Uczestnik biegu otrzymuje numer startowy, chip, obsługę informatyczną mierzenia czasu biegu, wodę mineralną na mecie.</w:t>
      </w:r>
      <w:r>
        <w:rPr>
          <w:rFonts w:cs="Calibri" w:ascii="Calibri" w:hAnsi="Calibri" w:asciiTheme="minorHAnsi" w:cstheme="minorHAnsi" w:hAnsiTheme="minorHAnsi"/>
        </w:rPr>
        <w:t xml:space="preserve"> </w:t>
      </w:r>
      <w:r>
        <w:rPr>
          <w:rFonts w:cs="Calibri" w:ascii="Calibri" w:hAnsi="Calibri" w:asciiTheme="minorHAnsi" w:cstheme="minorHAnsi" w:hAnsiTheme="minorHAnsi"/>
          <w:sz w:val="22"/>
          <w:szCs w:val="22"/>
        </w:rPr>
        <w:t>Numer startowy należy zamocować z przodu koszulki.</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Organizator i Organizator wykonawczy zapewnia logistykę zaplecza przed i po biegu, opiekę medyczną w trakcie trwania biegu.</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bCs/>
          <w:color w:val="FF0000"/>
          <w:sz w:val="22"/>
          <w:szCs w:val="22"/>
        </w:rPr>
      </w:pPr>
      <w:r>
        <w:rPr>
          <w:rFonts w:cs="Calibri" w:ascii="Calibri" w:hAnsi="Calibri" w:asciiTheme="minorHAnsi" w:cstheme="minorHAnsi" w:hAnsiTheme="minorHAnsi"/>
          <w:bCs/>
          <w:sz w:val="22"/>
          <w:szCs w:val="22"/>
        </w:rPr>
        <w:t xml:space="preserve">Do startu w biegach: </w:t>
      </w:r>
      <w:r>
        <w:rPr>
          <w:rStyle w:val="Strong"/>
          <w:rFonts w:cs="Calibri" w:ascii="Calibri" w:hAnsi="Calibri" w:asciiTheme="minorHAnsi" w:cstheme="minorHAnsi" w:hAnsiTheme="minorHAnsi"/>
          <w:bCs w:val="false"/>
          <w:color w:val="FF0000"/>
          <w:sz w:val="22"/>
          <w:szCs w:val="22"/>
        </w:rPr>
        <w:t xml:space="preserve">BIEG GŁÓWNY na 10 km, </w:t>
      </w:r>
      <w:r>
        <w:rPr>
          <w:rFonts w:cs="Calibri" w:ascii="Calibri" w:hAnsi="Calibri" w:asciiTheme="minorHAnsi" w:cstheme="minorHAnsi" w:hAnsiTheme="minorHAnsi"/>
          <w:bCs/>
          <w:color w:val="FF0000"/>
          <w:sz w:val="22"/>
          <w:szCs w:val="22"/>
        </w:rPr>
        <w:t xml:space="preserve">Nordic Walking na ok. 5,6 km oraz Bieg na ok. 5,6 km dla osób z niepełnosprawnościami, BIEG na ok. 5,6 km </w:t>
      </w:r>
      <w:r>
        <w:rPr>
          <w:rFonts w:cs="Calibri" w:ascii="Calibri" w:hAnsi="Calibri" w:asciiTheme="minorHAnsi" w:cstheme="minorHAnsi" w:hAnsiTheme="minorHAnsi"/>
          <w:bCs/>
          <w:sz w:val="22"/>
          <w:szCs w:val="22"/>
        </w:rPr>
        <w:t>dopuszczeni zostaną zawodnicy urodzeni w roku 2012 i starsi.</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Zawodnicy niepełnoletni muszą posiadać pisemną zgodę opiekunów prawnych na udział </w:t>
        <w:br/>
        <w:t>w biegu – formularz będzie dostępny na stronie www oraz w biurze zawodów.</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Uczestnik przyjmuje do wiadomości, że udział w biegu wiąże się z wysiłkiem fizycznym i pociąga za sobą naturalne ryzyko oraz zagrożenie zdrowia i życia.</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Przekazanie Organizatorowi i Organizatorowi wykonawczemu podpisanej karty zgłoszenia oznacza, że uczestnik rozważył i ocenił charakter, zakres i stopień ryzyka wiążącego się z udziałem w biegu i startuje w biegu na własną odpowiedzialność i ryzyko.</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Pobranie numeru startowego przez zawodnika oznacza, że zawodnik zapoznał się </w:t>
        <w:br/>
        <w:t>z regulaminem biegu, akceptuje go i zobowiązuje się do jego przestrzegania.</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celu weryfikacji zawodnicy muszą przedstawić dokument potwierdzający tożsamość (dowód osobisty, paszport, prawo jazdy, legitymację szkolną).</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sz w:val="22"/>
          <w:szCs w:val="22"/>
        </w:rPr>
        <w:t>Każdy zawodnik ma obowiązek zachować szczególną ostrożność podczas biegu, stosować się do poleceń służb medycznych oraz Organizatorów.</w:t>
      </w:r>
    </w:p>
    <w:p>
      <w:pPr>
        <w:pStyle w:val="NormalWeb"/>
        <w:numPr>
          <w:ilvl w:val="0"/>
          <w:numId w:val="5"/>
        </w:numPr>
        <w:spacing w:lineRule="auto" w:line="276" w:beforeAutospacing="0" w:before="280" w:afterAutospacing="0" w:after="0"/>
        <w:ind w:left="714" w:hanging="357"/>
        <w:jc w:val="both"/>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sz w:val="22"/>
          <w:szCs w:val="22"/>
        </w:rPr>
        <w:t>Uczestnik wyraża zgodę na przetwarzanie danych osobowych oraz wizerunku w warunkach określonych regulaminem.</w:t>
      </w:r>
    </w:p>
    <w:p>
      <w:pPr>
        <w:pStyle w:val="NormalWeb"/>
        <w:numPr>
          <w:ilvl w:val="0"/>
          <w:numId w:val="5"/>
        </w:numPr>
        <w:spacing w:lineRule="auto" w:line="276" w:before="280" w:after="280"/>
        <w:ind w:left="714" w:hanging="357"/>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Uczestnik biegu potwierdza, że zapoznał się z postanowieniami Klauzuli Informacyjnej Biegu Niepodległości (załącznik 1).</w:t>
      </w:r>
    </w:p>
    <w:p>
      <w:pPr>
        <w:pStyle w:val="NormalWeb"/>
        <w:numPr>
          <w:ilvl w:val="0"/>
          <w:numId w:val="1"/>
        </w:numPr>
        <w:spacing w:lineRule="auto" w:line="276" w:beforeAutospacing="0" w:before="240" w:afterAutospacing="0" w:after="280"/>
        <w:jc w:val="both"/>
        <w:rPr>
          <w:rFonts w:ascii="Calibri" w:hAnsi="Calibri" w:cs="Calibri" w:asciiTheme="minorHAnsi" w:cstheme="minorHAnsi" w:hAnsiTheme="minorHAnsi"/>
          <w:b/>
          <w:b/>
          <w:bCs/>
          <w:sz w:val="22"/>
          <w:szCs w:val="22"/>
        </w:rPr>
      </w:pPr>
      <w:r>
        <w:rPr>
          <w:rStyle w:val="Strong"/>
          <w:rFonts w:cs="Calibri" w:ascii="Calibri" w:hAnsi="Calibri" w:asciiTheme="minorHAnsi" w:cstheme="minorHAnsi" w:hAnsiTheme="minorHAnsi"/>
          <w:sz w:val="22"/>
          <w:szCs w:val="22"/>
        </w:rPr>
        <w:t>Zgłoszenia</w:t>
      </w:r>
    </w:p>
    <w:p>
      <w:pPr>
        <w:pStyle w:val="NormalWeb"/>
        <w:spacing w:lineRule="auto" w:line="276" w:before="280" w:after="280"/>
        <w:ind w:left="284" w:hanging="0"/>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sz w:val="22"/>
          <w:szCs w:val="22"/>
        </w:rPr>
        <w:t>Elektroniczny panel rejestracyjny zostanie uruchomiony w dniu</w:t>
      </w:r>
      <w:r>
        <w:rPr>
          <w:rFonts w:cs="Calibri" w:ascii="Calibri" w:hAnsi="Calibri" w:asciiTheme="minorHAnsi" w:cstheme="minorHAnsi" w:hAnsiTheme="minorHAnsi"/>
          <w:color w:val="000000"/>
          <w:sz w:val="22"/>
          <w:szCs w:val="22"/>
        </w:rPr>
        <w:t xml:space="preserve"> </w:t>
      </w:r>
      <w:r>
        <w:rPr>
          <w:rFonts w:cs="Calibri" w:ascii="Calibri" w:hAnsi="Calibri" w:asciiTheme="minorHAnsi" w:cstheme="minorHAnsi" w:hAnsiTheme="minorHAnsi"/>
          <w:b/>
          <w:color w:val="000000"/>
          <w:sz w:val="22"/>
          <w:szCs w:val="22"/>
        </w:rPr>
        <w:t>13 października 2025 r</w:t>
      </w:r>
      <w:r>
        <w:rPr>
          <w:rFonts w:cs="Calibri" w:ascii="Calibri" w:hAnsi="Calibri" w:asciiTheme="minorHAnsi" w:cstheme="minorHAnsi" w:hAnsiTheme="minorHAnsi"/>
          <w:color w:val="000000"/>
          <w:sz w:val="22"/>
          <w:szCs w:val="22"/>
        </w:rPr>
        <w:t>.</w:t>
      </w:r>
      <w:r>
        <w:rPr>
          <w:rFonts w:cs="Calibri" w:ascii="Calibri" w:hAnsi="Calibri" w:asciiTheme="minorHAnsi" w:cstheme="minorHAnsi" w:hAnsiTheme="minorHAnsi"/>
          <w:color w:val="F10D0C"/>
          <w:sz w:val="22"/>
          <w:szCs w:val="22"/>
        </w:rPr>
        <w:t xml:space="preserve"> </w:t>
      </w:r>
      <w:r>
        <w:rPr>
          <w:rFonts w:cs="Calibri" w:ascii="Calibri" w:hAnsi="Calibri" w:asciiTheme="minorHAnsi" w:cstheme="minorHAnsi" w:hAnsiTheme="minorHAnsi"/>
          <w:sz w:val="22"/>
          <w:szCs w:val="22"/>
        </w:rPr>
        <w:t xml:space="preserve">na stronie https://b4sportonline.pl/ix_biegu_niepodleglosci_w_gminie_nieporet/  i będzie dostępny poprzez stronę Urzędu Gminy Nieporęt </w:t>
      </w:r>
      <w:hyperlink r:id="rId6">
        <w:r>
          <w:rPr>
            <w:rStyle w:val="Czeinternetowe"/>
            <w:rFonts w:cs="Calibri" w:ascii="Calibri" w:hAnsi="Calibri" w:asciiTheme="minorHAnsi" w:cstheme="minorHAnsi" w:hAnsiTheme="minorHAnsi"/>
            <w:sz w:val="22"/>
            <w:szCs w:val="22"/>
          </w:rPr>
          <w:t>www.nieporet.pl</w:t>
        </w:r>
      </w:hyperlink>
    </w:p>
    <w:p>
      <w:pPr>
        <w:pStyle w:val="NormalWeb"/>
        <w:numPr>
          <w:ilvl w:val="0"/>
          <w:numId w:val="4"/>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u w:val="single"/>
        </w:rPr>
        <w:t>Zgłaszający może zapisać się wyłącznie na jeden bieg</w:t>
      </w:r>
      <w:r>
        <w:rPr>
          <w:rFonts w:cs="Calibri" w:ascii="Calibri" w:hAnsi="Calibri" w:asciiTheme="minorHAnsi" w:cstheme="minorHAnsi" w:hAnsiTheme="minorHAnsi"/>
          <w:sz w:val="22"/>
          <w:szCs w:val="22"/>
        </w:rPr>
        <w:t xml:space="preserve">. W przypadku zapisania się na dwa lub więcej biegów, należy skontaktować się pod adresem </w:t>
      </w:r>
      <w:hyperlink r:id="rId7">
        <w:r>
          <w:rPr>
            <w:rStyle w:val="Czeinternetowe"/>
            <w:rFonts w:cs="Calibri" w:ascii="Calibri" w:hAnsi="Calibri" w:asciiTheme="minorHAnsi" w:cstheme="minorHAnsi" w:hAnsiTheme="minorHAnsi"/>
            <w:sz w:val="22"/>
            <w:szCs w:val="22"/>
          </w:rPr>
          <w:t>info@festiwalbiegow.pl</w:t>
        </w:r>
      </w:hyperlink>
      <w:r>
        <w:rPr>
          <w:rFonts w:cs="Calibri" w:ascii="Calibri" w:hAnsi="Calibri" w:asciiTheme="minorHAnsi" w:cstheme="minorHAnsi" w:hAnsiTheme="minorHAnsi"/>
          <w:sz w:val="22"/>
          <w:szCs w:val="22"/>
        </w:rPr>
        <w:t xml:space="preserve"> wskazując wybrany dystans biegowy. W wypadku braku kontaktu, uwzględniany będzie pierwszy wybór Zawodnika.</w:t>
      </w:r>
    </w:p>
    <w:p>
      <w:pPr>
        <w:pStyle w:val="NormalWeb"/>
        <w:numPr>
          <w:ilvl w:val="0"/>
          <w:numId w:val="4"/>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Na poszczególne konkurencje obowiązują limity.</w:t>
      </w:r>
    </w:p>
    <w:p>
      <w:pPr>
        <w:pStyle w:val="NormalWeb"/>
        <w:numPr>
          <w:ilvl w:val="0"/>
          <w:numId w:val="4"/>
        </w:numPr>
        <w:spacing w:lineRule="auto" w:line="276" w:beforeAutospacing="0" w:before="280" w:afterAutospacing="0" w:after="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Wyniki końcowe będą dostępne po zakończeniu imprezy na stronach Urzędu Gminy Nieporęt oraz na stronie Fundacji Festiwal Biegów </w:t>
      </w:r>
      <w:hyperlink r:id="rId8">
        <w:r>
          <w:rPr>
            <w:rStyle w:val="Czeinternetowe"/>
            <w:rFonts w:cs="Calibri" w:ascii="Calibri" w:hAnsi="Calibri" w:asciiTheme="minorHAnsi" w:cstheme="minorHAnsi" w:hAnsiTheme="minorHAnsi"/>
            <w:sz w:val="22"/>
            <w:szCs w:val="22"/>
          </w:rPr>
          <w:t>www.festiwalbiegow.pl</w:t>
        </w:r>
      </w:hyperlink>
      <w:r>
        <w:rPr>
          <w:rFonts w:cs="Calibri" w:ascii="Calibri" w:hAnsi="Calibri" w:asciiTheme="minorHAnsi" w:cstheme="minorHAnsi" w:hAnsiTheme="minorHAnsi"/>
          <w:sz w:val="22"/>
          <w:szCs w:val="22"/>
        </w:rPr>
        <w:t xml:space="preserve"> .</w:t>
      </w:r>
    </w:p>
    <w:p>
      <w:pPr>
        <w:pStyle w:val="NormalWeb"/>
        <w:numPr>
          <w:ilvl w:val="0"/>
          <w:numId w:val="4"/>
        </w:numPr>
        <w:spacing w:lineRule="auto" w:line="276" w:before="280" w:after="280"/>
        <w:ind w:left="714" w:hanging="35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Każdy zawodnik ma obowiązek wcześniejszego sprawdzenia, czy jego zgłoszenie zostało ujęte na liście startowej, w dniu biegu organizator nie przyjmuje reklamacji z tym związanych.</w:t>
      </w:r>
    </w:p>
    <w:p>
      <w:pPr>
        <w:pStyle w:val="ListParagraph"/>
        <w:numPr>
          <w:ilvl w:val="0"/>
          <w:numId w:val="1"/>
        </w:numPr>
        <w:spacing w:lineRule="auto" w:line="276" w:before="240" w:after="0"/>
        <w:contextualSpacing/>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Postanowienia końcowe</w:t>
      </w:r>
    </w:p>
    <w:p>
      <w:pPr>
        <w:pStyle w:val="Normal"/>
        <w:spacing w:lineRule="auto" w:line="27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Ostateczna interpretacja niniejszego regulaminu należy do Organizatora.</w:t>
      </w:r>
    </w:p>
    <w:p>
      <w:pPr>
        <w:pStyle w:val="NormalWeb"/>
        <w:spacing w:lineRule="auto" w:line="276" w:beforeAutospacing="0" w:before="120" w:afterAutospacing="0" w:after="280"/>
        <w:rPr>
          <w:rFonts w:ascii="Calibri" w:hAnsi="Calibri" w:cs="Calibri" w:asciiTheme="minorHAnsi" w:cstheme="minorHAnsi" w:hAnsiTheme="minorHAnsi"/>
          <w:b/>
          <w:b/>
          <w:sz w:val="18"/>
          <w:szCs w:val="18"/>
        </w:rPr>
      </w:pPr>
      <w:r>
        <w:rPr>
          <w:rFonts w:cs="Calibri" w:cstheme="minorHAnsi" w:ascii="Calibri" w:hAnsi="Calibri"/>
          <w:b/>
          <w:sz w:val="18"/>
          <w:szCs w:val="18"/>
        </w:rPr>
      </w:r>
    </w:p>
    <w:p>
      <w:pPr>
        <w:pStyle w:val="NormalWeb"/>
        <w:spacing w:lineRule="auto" w:line="276" w:before="280" w:after="280"/>
        <w:rPr>
          <w:rFonts w:ascii="Calibri" w:hAnsi="Calibri" w:cs="Calibri" w:asciiTheme="minorHAnsi" w:cstheme="minorHAnsi" w:hAnsiTheme="minorHAnsi"/>
          <w:b/>
          <w:b/>
          <w:sz w:val="20"/>
          <w:szCs w:val="20"/>
        </w:rPr>
      </w:pPr>
      <w:r>
        <w:rPr>
          <w:rFonts w:cs="Calibri" w:ascii="Calibri" w:hAnsi="Calibri" w:asciiTheme="minorHAnsi" w:cstheme="minorHAnsi" w:hAnsiTheme="minorHAnsi"/>
          <w:b/>
          <w:sz w:val="22"/>
          <w:szCs w:val="22"/>
        </w:rPr>
        <w:t xml:space="preserve"> </w:t>
      </w:r>
      <w:r>
        <w:rPr>
          <w:rFonts w:cs="Calibri" w:ascii="Calibri" w:hAnsi="Calibri" w:asciiTheme="minorHAnsi" w:cstheme="minorHAnsi" w:hAnsiTheme="minorHAnsi"/>
          <w:b/>
          <w:sz w:val="20"/>
          <w:szCs w:val="20"/>
        </w:rPr>
        <w:t>Załącznik Nr 1 do Regulaminu IX Biegu Niepodległości w Gminie Nieporęt - 11 listopada 2025 roku</w:t>
      </w:r>
    </w:p>
    <w:p>
      <w:pPr>
        <w:pStyle w:val="Normal"/>
        <w:spacing w:lineRule="auto" w:line="276" w:before="120" w:after="0"/>
        <w:ind w:right="-142" w:hanging="0"/>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color w:val="000000"/>
          <w:sz w:val="20"/>
          <w:szCs w:val="20"/>
        </w:rPr>
        <w:t>Klauzula informacyjna przetwarzania danych osobowych</w:t>
      </w:r>
    </w:p>
    <w:p>
      <w:pPr>
        <w:pStyle w:val="Normal"/>
        <w:spacing w:lineRule="auto" w:line="276" w:before="120" w:after="0"/>
        <w:ind w:right="-142" w:hanging="0"/>
        <w:jc w:val="center"/>
        <w:rPr>
          <w:rFonts w:ascii="Calibri" w:hAnsi="Calibri" w:cs="Calibri" w:asciiTheme="minorHAnsi" w:cstheme="minorHAnsi" w:hAnsiTheme="minorHAnsi"/>
          <w:b/>
          <w:b/>
          <w:sz w:val="20"/>
          <w:szCs w:val="20"/>
        </w:rPr>
      </w:pPr>
      <w:r>
        <w:rPr>
          <w:rFonts w:cs="Calibri" w:ascii="Calibri" w:hAnsi="Calibri" w:asciiTheme="minorHAnsi" w:cstheme="minorHAnsi" w:hAnsiTheme="minorHAnsi"/>
          <w:b/>
          <w:color w:val="000000"/>
          <w:sz w:val="20"/>
          <w:szCs w:val="20"/>
        </w:rPr>
        <w:t>w związku z organizacją IX Biegu Niepodległości w Gminie Nieporęt</w:t>
      </w:r>
    </w:p>
    <w:p>
      <w:pPr>
        <w:pStyle w:val="Normal"/>
        <w:spacing w:lineRule="auto" w:line="276" w:before="120" w:after="0"/>
        <w:ind w:right="-142" w:hanging="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Dane osobowe Uczestników IX Biegu Niepodległości w Gminie Nieporęt przetwarzane są zgodnie z obowiązującymi przepisami, w tym z Rozporządzeniem Parlamentu Europejskiego i Rady (UE) 2016/679 z dnia 27 kwietnia 2016 r. w sprawie ochrony osób fizycznych w związku z przetwarzaniem danych osobowych i w sprawie swobodnego przepływu takich danych oraz uchylenia dyrektywy 95/46/WE.</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Administratorem danych osobowych Uczestników biegu jest zgodnie z jego regulaminem Organizator wykonawczy Fundacja Festiwal Biegów z siedzibą w Niskowej 161, kod pocztowy: 33-395 Chełmiec, KRS 0000455795 reprezentowana przez Prezesa Fundacji Festiwal Biegów</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 xml:space="preserve">Dane osobowe zgodnie z postanowieniami Regulaminu IX Biegu Niepodległości w Gminie Nieporęt zostaną udostępnione Gminie Nieporęt, Urzędowi Gminy Nieporęt z siedzibą przy placu Wolności 1, 05-126 Nieporęt reprezentowanej przez Wójta Gminy Nieporęt, która stanie się ich Administratorem. Klauzula informacyjna przetwarzania danych osobowych przez Gminę Nieporęt, dostępna jest na stronie internetowej Urzędu Gminy Nieporęt w zakładce „Ochrona Danych Osobowych” </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Dane osobowe zgodnie z postanowieniami Regulaminu IX Biegu Niepodległości w Gminie Nieporęt zostaną udostępnione Centrum Rekreacji Nieporęt, ul. Wojska Polskiego 3, 05-126 Nieporęt, reprezentowanej przez Dyrektora Centrum Rekreacji Nieporęt. Klauzula informacyjna przetwarzania danych osobowych przez Centrum Rekreacji Nieporęt, dostępna jest na stronie internetowej Centrum Rekreacji Nieporęt.</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 xml:space="preserve">Dane osobowe uczestników IX Biegu Niepodległości w Gminie Nieporęt będą przetwarzane zgodnie z art. 6 ust. 1 lit. a, b, d i f oraz art. 9 ust. 2a RODO </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Przekazanie danych osobowych uczestników IX Biegu Niepodległości w Gminie Nieporęt wskazanych w formularzu rejestracyjny jest dobrowolne, jednakże stanowi niezbędny warunek dla uczestnictwa w IX Biegu Niepodległości w Gminie Nieporęt.</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 xml:space="preserve">Dane osobowe uczestników umieszczone w Formularzu Rejestracyjnym mogą być przetwarzane </w:t>
        <w:br/>
        <w:t>w celu prowadzenia i realizacji Zawodów oraz prawnie uzasadnionym interesie Administratorów. Przetwarzanie danych osobowych uczestników dla celów prowadzenia i realizacji Zawodów obejmuje również publikację listy wyników, obejmującej: imię, nazwisko, rok urodzenia, nazwę miejscowości i nazwę klubu.  W zakresie niezbędnym dla potrzeb realizacji Zawodów, Organizator i Organizator wykonawczy będą uprawnieni do wysyłania Uczestnikom w dowolnym czasie wiadomości SMS w zakresie prowadzenia i realizacji Zawodów i funkcjonowania Strony internetowej (przypomnienia, komunikaty systemowe, powiadomienia techniczne, ważne ogłoszenia). Podstawą prawną dla przetwarzania danych Uczestnika w tym zakresie jest ich niezbędność dla realizacji zobowiązań Organizatora i Organizatora wykonawczego wobec Uczestnika wynikających z niniejszego Regulaminu. Podstawą prawną dla przetwarzania informacji o stanie zdrowia Uczestnika jest zgoda Uczestnika biegu (art. 9 ust. 2a RODO).</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W związku z przetwarzaniem danych w celach wskazanych w pkt. 6 dane osobowe Uczestników mogą być udostępnione pracownikom i współpracownikom Urzędu Gminy Nieporęt, Centrum Rekreacji Nieporęt, Fundacji Festiwal Biegów w związku z organizacją zawodów lub w innych celach, w których dane osobowe mogą być wykorzystywane zgodnie z niniejszym Regulaminem oraz przepisami obowiązującego prawa, a także podmiotom świadczącym usługi na ich rzecz.</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Podczas IX Biegu Niepodległości w Gminie Nieporęt wizerunek uczestników zawodów może zostać utrwalony, w związku z czym uczestnicy w złożonym oświadczeniu wyrażają zgodę na nieodpłatne, wielokrotne wykorzystywanie i rozpowszechnianie zdjęć i materiałów wideo z jego wizerunkiem (wykonanych w trakcie trwania IX Biegu Niepodległości w Gminie Nieporęt) oraz ich imienia i nazwiska bez konieczności każdorazowego ich zatwierdzania. Zgoda obejmuje wykorzystanie, utrwalanie, obróbkę, powielanie i rozpowszechnianie wykonanych zdjęć i materiałów Wideo wraz z imieniem i nazwiskiem za pośrednictwem dowolnego medium na czas nieokreślony.</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 xml:space="preserve">Uczestnikowi przysługuje prawo dostępu do treści swoich danych oraz do ich poprawiania i usuwania lub żądania ograniczenia ich przetwarzania, jak i złożenia sprzeciwu co do ich dalszego przetwarzania przez Organizatorów, na warunkach określonych w RODO, </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Uczestnik ma prawo cofnięcia w dowolnym momencie zgody na przetwarzanie swoich danych osobowych, z zastrzeżeniem, że nie ma to wpływu na zgodność z prawem przetwarzania, którego dokonano na podstawie zgody przed jej cofnięciem. Cofnięcie zgody na przetwarzanie informacji o braku przeciwwskazań zdrowotnych/ lekarskich do wzięcia udziału w Zawodach jest równoznaczne z rezygnacją z udziału w zawodach.</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 xml:space="preserve">Państwa dane nie będą przetwarzane w sposób zautomatyzowany w tym również w formie profilowania. </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Dane osobowe Uczestników przechowywane będą przez okres uzasadniony ze względu na organizację zawodów, z zastrzeżeniem, że dane o wynikach zawodów będą przetwarzane, w tym publikowane przez Organizatorów w terminie wynikającym z prawnie uzasadnionego interesu Administratorów</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 xml:space="preserve">Organizator wykonawczy zobowiązuje się do wypełnienia obowiązków wynikających z obowiązujących w Polsce przepisów prawa dotyczących ochrony danych osobowych. </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Państwa dane nie będą przekazywane do państw trzecich lub organizacji międzynarodowych.</w:t>
      </w:r>
    </w:p>
    <w:p>
      <w:pPr>
        <w:pStyle w:val="ListParagraph"/>
        <w:numPr>
          <w:ilvl w:val="1"/>
          <w:numId w:val="6"/>
        </w:numPr>
        <w:spacing w:lineRule="auto" w:line="276" w:before="120" w:after="0"/>
        <w:ind w:left="0" w:right="-142" w:hanging="426"/>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z w:val="20"/>
          <w:szCs w:val="20"/>
        </w:rPr>
        <w:t>Mają Państwo prawo wniesienia skargi do Prezesa Urzędu ds. Ochrony Danych Osobowych, w przypadku, gdy uznają Państwo, że przetwarzanie Państwa danych osobowych narusza przepisy RODO.</w:t>
      </w:r>
    </w:p>
    <w:sectPr>
      <w:footerReference w:type="default" r:id="rId9"/>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68374469"/>
    </w:sdtPr>
    <w:sdtContent>
      <w:p>
        <w:pPr>
          <w:pStyle w:val="Stopka"/>
          <w:jc w:val="right"/>
          <w:rPr/>
        </w:pPr>
        <w:r>
          <w:rPr/>
          <w:fldChar w:fldCharType="begin"/>
        </w:r>
        <w:r>
          <w:rPr/>
          <w:instrText> PAGE </w:instrText>
        </w:r>
        <w:r>
          <w:rPr/>
          <w:fldChar w:fldCharType="separate"/>
        </w:r>
        <w:r>
          <w:rPr/>
          <w:t>10</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4755" w:hanging="360"/>
      </w:pPr>
      <w:rPr>
        <w:b/>
      </w:rPr>
    </w:lvl>
    <w:lvl w:ilvl="1">
      <w:start w:val="1"/>
      <w:numFmt w:val="lowerLetter"/>
      <w:lvlText w:val="%2."/>
      <w:lvlJc w:val="left"/>
      <w:pPr>
        <w:ind w:left="1440" w:hanging="360"/>
      </w:pPr>
      <w:rPr>
        <w:sz w:val="22"/>
        <w:b w:val="false"/>
        <w:szCs w:val="22"/>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rPr>
        <w:b w:val="false"/>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0"/>
      <w:numFmt w:val="decimal"/>
      <w:lvlText w:val="%1"/>
      <w:lvlJc w:val="left"/>
      <w:pPr>
        <w:ind w:left="720" w:hanging="360"/>
      </w:pPr>
      <w:rPr>
        <w:b/>
      </w:rPr>
    </w:lvl>
    <w:lvl w:ilvl="1">
      <w:start w:val="1"/>
      <w:numFmt w:val="decimal"/>
      <w:lvlText w:val="%2."/>
      <w:lvlJc w:val="left"/>
      <w:pPr>
        <w:ind w:left="501" w:hanging="360"/>
      </w:pPr>
      <w:rPr>
        <w:b w:val="fals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1080" w:hanging="360"/>
      </w:pPr>
      <w:rPr>
        <w:color w:val="FF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3ffb"/>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Nagwek1">
    <w:name w:val="Heading 1"/>
    <w:basedOn w:val="Normal"/>
    <w:next w:val="Normal"/>
    <w:link w:val="Nagwek1Znak"/>
    <w:uiPriority w:val="9"/>
    <w:qFormat/>
    <w:rsid w:val="00db7630"/>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name w:val="Heading 2"/>
    <w:basedOn w:val="Normal"/>
    <w:link w:val="Nagwek2Znak"/>
    <w:qFormat/>
    <w:rsid w:val="00843ffb"/>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qFormat/>
    <w:rsid w:val="00843ffb"/>
    <w:rPr>
      <w:rFonts w:ascii="Times New Roman" w:hAnsi="Times New Roman" w:eastAsia="Times New Roman" w:cs="Times New Roman"/>
      <w:b/>
      <w:bCs/>
      <w:sz w:val="36"/>
      <w:szCs w:val="36"/>
      <w:lang w:eastAsia="pl-PL"/>
    </w:rPr>
  </w:style>
  <w:style w:type="character" w:styleId="Strong">
    <w:name w:val="Strong"/>
    <w:qFormat/>
    <w:rsid w:val="00843ffb"/>
    <w:rPr>
      <w:b/>
      <w:bCs/>
    </w:rPr>
  </w:style>
  <w:style w:type="character" w:styleId="Czeinternetowe" w:customStyle="1">
    <w:name w:val="Łącze internetowe"/>
    <w:rsid w:val="006829b0"/>
    <w:rPr>
      <w:color w:val="0000FF"/>
      <w:u w:val="single"/>
    </w:rPr>
  </w:style>
  <w:style w:type="character" w:styleId="Annotationreference">
    <w:name w:val="annotation reference"/>
    <w:basedOn w:val="DefaultParagraphFont"/>
    <w:uiPriority w:val="99"/>
    <w:semiHidden/>
    <w:unhideWhenUsed/>
    <w:qFormat/>
    <w:rsid w:val="00843ffb"/>
    <w:rPr>
      <w:sz w:val="16"/>
      <w:szCs w:val="16"/>
    </w:rPr>
  </w:style>
  <w:style w:type="character" w:styleId="TekstkomentarzaZnak" w:customStyle="1">
    <w:name w:val="Tekst komentarza Znak"/>
    <w:basedOn w:val="DefaultParagraphFont"/>
    <w:link w:val="Tekstkomentarza"/>
    <w:uiPriority w:val="99"/>
    <w:semiHidden/>
    <w:qFormat/>
    <w:rsid w:val="00843ffb"/>
    <w:rPr>
      <w:rFonts w:ascii="Times New Roman" w:hAnsi="Times New Roman" w:eastAsia="Times New Roman" w:cs="Times New Roman"/>
      <w:sz w:val="20"/>
      <w:szCs w:val="20"/>
      <w:lang w:eastAsia="pl-PL"/>
    </w:rPr>
  </w:style>
  <w:style w:type="character" w:styleId="TekstdymkaZnak" w:customStyle="1">
    <w:name w:val="Tekst dymka Znak"/>
    <w:basedOn w:val="DefaultParagraphFont"/>
    <w:link w:val="Tekstdymka"/>
    <w:uiPriority w:val="99"/>
    <w:semiHidden/>
    <w:qFormat/>
    <w:rsid w:val="00843ffb"/>
    <w:rPr>
      <w:rFonts w:ascii="Segoe UI" w:hAnsi="Segoe UI" w:eastAsia="Times New Roman" w:cs="Segoe UI"/>
      <w:sz w:val="18"/>
      <w:szCs w:val="18"/>
      <w:lang w:eastAsia="pl-PL"/>
    </w:rPr>
  </w:style>
  <w:style w:type="character" w:styleId="Nierozpoznanawzmianka1" w:customStyle="1">
    <w:name w:val="Nierozpoznana wzmianka1"/>
    <w:basedOn w:val="DefaultParagraphFont"/>
    <w:uiPriority w:val="99"/>
    <w:semiHidden/>
    <w:unhideWhenUsed/>
    <w:qFormat/>
    <w:rsid w:val="00843ffb"/>
    <w:rPr>
      <w:color w:val="808080"/>
      <w:shd w:fill="E6E6E6" w:val="clear"/>
    </w:rPr>
  </w:style>
  <w:style w:type="character" w:styleId="TematkomentarzaZnak" w:customStyle="1">
    <w:name w:val="Temat komentarza Znak"/>
    <w:basedOn w:val="TekstkomentarzaZnak"/>
    <w:link w:val="Tematkomentarza"/>
    <w:uiPriority w:val="99"/>
    <w:semiHidden/>
    <w:qFormat/>
    <w:rsid w:val="007b0be1"/>
    <w:rPr>
      <w:rFonts w:ascii="Times New Roman" w:hAnsi="Times New Roman" w:eastAsia="Times New Roman" w:cs="Times New Roman"/>
      <w:b/>
      <w:bCs/>
      <w:sz w:val="20"/>
      <w:szCs w:val="20"/>
      <w:lang w:eastAsia="pl-PL"/>
    </w:rPr>
  </w:style>
  <w:style w:type="character" w:styleId="Nagwek1Znak" w:customStyle="1">
    <w:name w:val="Nagłówek 1 Znak"/>
    <w:basedOn w:val="DefaultParagraphFont"/>
    <w:link w:val="Nagwek1"/>
    <w:uiPriority w:val="9"/>
    <w:qFormat/>
    <w:rsid w:val="00db7630"/>
    <w:rPr>
      <w:rFonts w:ascii="Calibri Light" w:hAnsi="Calibri Light" w:eastAsia="" w:cs="" w:asciiTheme="majorHAnsi" w:cstheme="majorBidi" w:eastAsiaTheme="majorEastAsia" w:hAnsiTheme="majorHAnsi"/>
      <w:color w:val="2F5496" w:themeColor="accent1" w:themeShade="bf"/>
      <w:sz w:val="32"/>
      <w:szCs w:val="32"/>
      <w:lang w:eastAsia="pl-PL"/>
    </w:rPr>
  </w:style>
  <w:style w:type="character" w:styleId="TekstprzypisukocowegoZnak" w:customStyle="1">
    <w:name w:val="Tekst przypisu końcowego Znak"/>
    <w:basedOn w:val="DefaultParagraphFont"/>
    <w:link w:val="Tekstprzypisukocowego"/>
    <w:uiPriority w:val="99"/>
    <w:semiHidden/>
    <w:qFormat/>
    <w:rsid w:val="00a36a30"/>
    <w:rPr>
      <w:rFonts w:ascii="Times New Roman" w:hAnsi="Times New Roman" w:eastAsia="Times New Roman" w:cs="Times New Roman"/>
      <w:szCs w:val="20"/>
      <w:lang w:eastAsia="pl-PL"/>
    </w:rPr>
  </w:style>
  <w:style w:type="character" w:styleId="Zakotwiczenieprzypisukocowego" w:customStyle="1">
    <w:name w:val="Zakotwiczenie przypisu końcowego"/>
    <w:rPr>
      <w:vertAlign w:val="superscript"/>
    </w:rPr>
  </w:style>
  <w:style w:type="character" w:styleId="EndnoteCharacters" w:customStyle="1">
    <w:name w:val="Endnote Characters"/>
    <w:basedOn w:val="DefaultParagraphFont"/>
    <w:uiPriority w:val="99"/>
    <w:semiHidden/>
    <w:unhideWhenUsed/>
    <w:qFormat/>
    <w:rsid w:val="00a36a30"/>
    <w:rPr>
      <w:vertAlign w:val="superscript"/>
    </w:rPr>
  </w:style>
  <w:style w:type="character" w:styleId="NagwekZnak" w:customStyle="1">
    <w:name w:val="Nagłówek Znak"/>
    <w:basedOn w:val="DefaultParagraphFont"/>
    <w:link w:val="Nagwek"/>
    <w:uiPriority w:val="99"/>
    <w:qFormat/>
    <w:rsid w:val="00791f2c"/>
    <w:rPr>
      <w:rFonts w:ascii="Times New Roman" w:hAnsi="Times New Roman" w:eastAsia="Times New Roman" w:cs="Times New Roman"/>
      <w:sz w:val="24"/>
      <w:szCs w:val="24"/>
      <w:lang w:eastAsia="pl-PL"/>
    </w:rPr>
  </w:style>
  <w:style w:type="character" w:styleId="StopkaZnak" w:customStyle="1">
    <w:name w:val="Stopka Znak"/>
    <w:basedOn w:val="DefaultParagraphFont"/>
    <w:link w:val="Stopka"/>
    <w:uiPriority w:val="99"/>
    <w:qFormat/>
    <w:rsid w:val="00791f2c"/>
    <w:rPr>
      <w:rFonts w:ascii="Times New Roman" w:hAnsi="Times New Roman" w:eastAsia="Times New Roman" w:cs="Times New Roman"/>
      <w:sz w:val="24"/>
      <w:szCs w:val="24"/>
      <w:lang w:eastAsia="pl-PL"/>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791f2c"/>
    <w:pPr>
      <w:tabs>
        <w:tab w:val="clear" w:pos="708"/>
        <w:tab w:val="center" w:pos="4536" w:leader="none"/>
        <w:tab w:val="right" w:pos="9072" w:leader="none"/>
      </w:tabs>
    </w:pPr>
    <w:rPr/>
  </w:style>
  <w:style w:type="paragraph" w:styleId="Caption">
    <w:name w:val="caption"/>
    <w:basedOn w:val="Normal"/>
    <w:qFormat/>
    <w:pPr>
      <w:suppressLineNumbers/>
      <w:spacing w:before="120" w:after="120"/>
    </w:pPr>
    <w:rPr>
      <w:rFonts w:cs="Arial"/>
      <w:i/>
      <w:iCs/>
    </w:rPr>
  </w:style>
  <w:style w:type="paragraph" w:styleId="Nagwek11" w:customStyle="1">
    <w:name w:val="Nagłówek1"/>
    <w:basedOn w:val="Normal"/>
    <w:next w:val="Tretekstu"/>
    <w:qFormat/>
    <w:pPr>
      <w:keepNext w:val="true"/>
      <w:spacing w:before="240" w:after="120"/>
    </w:pPr>
    <w:rPr>
      <w:rFonts w:ascii="Liberation Sans" w:hAnsi="Liberation Sans" w:eastAsia="Microsoft YaHei" w:cs="Arial"/>
      <w:sz w:val="28"/>
      <w:szCs w:val="28"/>
    </w:rPr>
  </w:style>
  <w:style w:type="paragraph" w:styleId="NormalWeb">
    <w:name w:val="Normal (Web)"/>
    <w:basedOn w:val="Normal"/>
    <w:qFormat/>
    <w:rsid w:val="00843ffb"/>
    <w:pPr>
      <w:spacing w:beforeAutospacing="1" w:afterAutospacing="1"/>
    </w:pPr>
    <w:rPr/>
  </w:style>
  <w:style w:type="paragraph" w:styleId="Annotationtext">
    <w:name w:val="annotation text"/>
    <w:basedOn w:val="Normal"/>
    <w:link w:val="TekstkomentarzaZnak"/>
    <w:uiPriority w:val="99"/>
    <w:semiHidden/>
    <w:unhideWhenUsed/>
    <w:qFormat/>
    <w:rsid w:val="00843ffb"/>
    <w:pPr/>
    <w:rPr>
      <w:sz w:val="20"/>
      <w:szCs w:val="20"/>
    </w:rPr>
  </w:style>
  <w:style w:type="paragraph" w:styleId="ListParagraph">
    <w:name w:val="List Paragraph"/>
    <w:basedOn w:val="Normal"/>
    <w:uiPriority w:val="34"/>
    <w:qFormat/>
    <w:rsid w:val="00843ffb"/>
    <w:pPr>
      <w:spacing w:before="0" w:after="0"/>
      <w:ind w:left="720" w:hanging="0"/>
      <w:contextualSpacing/>
    </w:pPr>
    <w:rPr/>
  </w:style>
  <w:style w:type="paragraph" w:styleId="BalloonText">
    <w:name w:val="Balloon Text"/>
    <w:basedOn w:val="Normal"/>
    <w:link w:val="TekstdymkaZnak"/>
    <w:uiPriority w:val="99"/>
    <w:semiHidden/>
    <w:unhideWhenUsed/>
    <w:qFormat/>
    <w:rsid w:val="00843ffb"/>
    <w:pPr/>
    <w:rPr>
      <w:rFonts w:ascii="Segoe UI" w:hAnsi="Segoe UI" w:cs="Segoe UI"/>
      <w:sz w:val="18"/>
      <w:szCs w:val="18"/>
    </w:rPr>
  </w:style>
  <w:style w:type="paragraph" w:styleId="Annotationsubject">
    <w:name w:val="annotation subject"/>
    <w:basedOn w:val="Annotationtext"/>
    <w:next w:val="Annotationtext"/>
    <w:link w:val="TematkomentarzaZnak"/>
    <w:uiPriority w:val="99"/>
    <w:semiHidden/>
    <w:unhideWhenUsed/>
    <w:qFormat/>
    <w:rsid w:val="007b0be1"/>
    <w:pPr/>
    <w:rPr>
      <w:b/>
      <w:bCs/>
    </w:rPr>
  </w:style>
  <w:style w:type="paragraph" w:styleId="Przypiskocowy">
    <w:name w:val="Endnote Text"/>
    <w:basedOn w:val="Normal"/>
    <w:link w:val="TekstprzypisukocowegoZnak"/>
    <w:uiPriority w:val="99"/>
    <w:semiHidden/>
    <w:unhideWhenUsed/>
    <w:rsid w:val="00a36a30"/>
    <w:pPr/>
    <w:rPr>
      <w:sz w:val="20"/>
      <w:szCs w:val="20"/>
    </w:rPr>
  </w:style>
  <w:style w:type="paragraph" w:styleId="Stopka">
    <w:name w:val="Footer"/>
    <w:basedOn w:val="Normal"/>
    <w:link w:val="StopkaZnak"/>
    <w:uiPriority w:val="99"/>
    <w:unhideWhenUsed/>
    <w:rsid w:val="00791f2c"/>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estiwalbiegow.pl/" TargetMode="External"/><Relationship Id="rId3" Type="http://schemas.openxmlformats.org/officeDocument/2006/relationships/hyperlink" Target="http://www.festiwalbiegowy.pl/" TargetMode="External"/><Relationship Id="rId4" Type="http://schemas.openxmlformats.org/officeDocument/2006/relationships/hyperlink" Target="http://www.festiwalbiegowy.pl/" TargetMode="External"/><Relationship Id="rId5" Type="http://schemas.openxmlformats.org/officeDocument/2006/relationships/hyperlink" Target="https://www.nieporet.pl/klauzula-informacyjna-o-przetwarzaniu-danych-osobowych/" TargetMode="External"/><Relationship Id="rId6" Type="http://schemas.openxmlformats.org/officeDocument/2006/relationships/hyperlink" Target="http://www.nieporet.pl/" TargetMode="External"/><Relationship Id="rId7" Type="http://schemas.openxmlformats.org/officeDocument/2006/relationships/hyperlink" Target="mailto:zapisy@isw.org.pl" TargetMode="External"/><Relationship Id="rId8" Type="http://schemas.openxmlformats.org/officeDocument/2006/relationships/hyperlink" Target="http://www.festiwalbiegow.pl/"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F0807-3B4D-4662-B0F1-F331D679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Application>LibreOffice/6.4.1.2$Windows_X86_64 LibreOffice_project/4d224e95b98b138af42a64d84056446d09082932</Application>
  <Pages>10</Pages>
  <Words>2854</Words>
  <Characters>17638</Characters>
  <CharactersWithSpaces>20457</CharactersWithSpaces>
  <Paragraphs>184</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2025-10-03T18:40:00Z</dcterms:created>
  <dc:creator>Kinga Szraga</dc:creator>
  <dc:description/>
  <dc:language>pl-PL</dc:language>
  <cp:lastModifiedBy/>
  <cp:lastPrinted>2025-10-09T11:40:51Z</cp:lastPrinted>
  <dcterms:modified xsi:type="dcterms:W3CDTF">2025-10-13T10:00:35Z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